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5A216D">
        <w:rPr>
          <w:b/>
          <w:sz w:val="28"/>
          <w:szCs w:val="28"/>
        </w:rPr>
        <w:t>пять</w:t>
      </w:r>
      <w:r w:rsidR="004F044B">
        <w:rPr>
          <w:b/>
          <w:sz w:val="28"/>
          <w:szCs w:val="28"/>
        </w:rPr>
        <w:t xml:space="preserve"> месяц</w:t>
      </w:r>
      <w:r w:rsidR="005A216D">
        <w:rPr>
          <w:b/>
          <w:sz w:val="28"/>
          <w:szCs w:val="28"/>
        </w:rPr>
        <w:t>ев</w:t>
      </w:r>
      <w:r w:rsidRPr="00A85EF2">
        <w:rPr>
          <w:b/>
          <w:sz w:val="28"/>
          <w:szCs w:val="28"/>
        </w:rPr>
        <w:t xml:space="preserve"> 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E77962" w:rsidP="008D3CA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962" w:rsidRDefault="008D3CA4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5A216D">
        <w:rPr>
          <w:color w:val="000000" w:themeColor="text1"/>
          <w:sz w:val="28"/>
          <w:szCs w:val="28"/>
        </w:rPr>
        <w:t>пять</w:t>
      </w:r>
      <w:r w:rsidR="00DD525F">
        <w:rPr>
          <w:color w:val="000000" w:themeColor="text1"/>
          <w:sz w:val="28"/>
          <w:szCs w:val="28"/>
        </w:rPr>
        <w:t xml:space="preserve"> месяц</w:t>
      </w:r>
      <w:r w:rsidR="005A216D">
        <w:rPr>
          <w:color w:val="000000" w:themeColor="text1"/>
          <w:sz w:val="28"/>
          <w:szCs w:val="28"/>
        </w:rPr>
        <w:t>ев</w:t>
      </w:r>
      <w:r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 xml:space="preserve"> </w:t>
      </w:r>
      <w:r w:rsidR="00EC5F3B">
        <w:rPr>
          <w:color w:val="000000" w:themeColor="text1"/>
          <w:sz w:val="28"/>
          <w:szCs w:val="28"/>
        </w:rPr>
        <w:t xml:space="preserve">г. </w:t>
      </w:r>
      <w:r w:rsidR="00EC5F3B" w:rsidRPr="00CB4B9F">
        <w:rPr>
          <w:sz w:val="28"/>
          <w:szCs w:val="28"/>
        </w:rPr>
        <w:t xml:space="preserve">зарегистрировано </w:t>
      </w:r>
      <w:r w:rsidR="005A216D">
        <w:rPr>
          <w:sz w:val="28"/>
          <w:szCs w:val="28"/>
        </w:rPr>
        <w:t>81</w:t>
      </w:r>
      <w:r w:rsidR="00EC5F3B" w:rsidRPr="00CB4B9F">
        <w:rPr>
          <w:sz w:val="28"/>
          <w:szCs w:val="28"/>
        </w:rPr>
        <w:t xml:space="preserve"> </w:t>
      </w:r>
      <w:r w:rsidR="00ED1CAC">
        <w:rPr>
          <w:sz w:val="28"/>
          <w:szCs w:val="28"/>
        </w:rPr>
        <w:br/>
      </w:r>
      <w:r w:rsidR="00EC5F3B" w:rsidRPr="00CB4B9F">
        <w:rPr>
          <w:sz w:val="28"/>
          <w:szCs w:val="28"/>
        </w:rPr>
        <w:t>(</w:t>
      </w:r>
      <w:r w:rsidR="00376F14">
        <w:rPr>
          <w:sz w:val="28"/>
          <w:szCs w:val="28"/>
        </w:rPr>
        <w:t>122</w:t>
      </w:r>
      <w:r w:rsidR="00EC5F3B">
        <w:rPr>
          <w:sz w:val="28"/>
          <w:szCs w:val="28"/>
        </w:rPr>
        <w:t>; -</w:t>
      </w:r>
      <w:r w:rsidR="00376F14">
        <w:rPr>
          <w:sz w:val="28"/>
          <w:szCs w:val="28"/>
        </w:rPr>
        <w:t>33,6</w:t>
      </w:r>
      <w:r w:rsidR="00EC5F3B">
        <w:rPr>
          <w:sz w:val="28"/>
          <w:szCs w:val="28"/>
        </w:rPr>
        <w:t>%)</w:t>
      </w:r>
      <w:r w:rsidR="00EC5F3B" w:rsidRPr="00CB4B9F">
        <w:rPr>
          <w:sz w:val="28"/>
          <w:szCs w:val="28"/>
        </w:rPr>
        <w:t xml:space="preserve"> ДТП с участием детей, в которых </w:t>
      </w:r>
      <w:r w:rsidR="00376F14">
        <w:rPr>
          <w:sz w:val="28"/>
          <w:szCs w:val="28"/>
        </w:rPr>
        <w:t>94</w:t>
      </w:r>
      <w:r w:rsidR="00EC5F3B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(</w:t>
      </w:r>
      <w:r w:rsidR="00376F14">
        <w:rPr>
          <w:sz w:val="28"/>
          <w:szCs w:val="28"/>
        </w:rPr>
        <w:t>12</w:t>
      </w:r>
      <w:r w:rsidR="000C7087">
        <w:rPr>
          <w:sz w:val="28"/>
          <w:szCs w:val="28"/>
        </w:rPr>
        <w:t>6</w:t>
      </w:r>
      <w:r w:rsidR="00EC5F3B">
        <w:rPr>
          <w:sz w:val="28"/>
          <w:szCs w:val="28"/>
        </w:rPr>
        <w:t>;</w:t>
      </w:r>
      <w:r w:rsidR="00EC5F3B" w:rsidRPr="00CB4B9F">
        <w:rPr>
          <w:sz w:val="28"/>
          <w:szCs w:val="28"/>
        </w:rPr>
        <w:t xml:space="preserve"> </w:t>
      </w:r>
      <w:r w:rsidR="00EC5F3B">
        <w:rPr>
          <w:sz w:val="28"/>
          <w:szCs w:val="28"/>
        </w:rPr>
        <w:t>-</w:t>
      </w:r>
      <w:r w:rsidR="00376F14">
        <w:rPr>
          <w:sz w:val="28"/>
          <w:szCs w:val="28"/>
        </w:rPr>
        <w:t>25,4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 xml:space="preserve">) </w:t>
      </w:r>
      <w:r w:rsidR="00376F14">
        <w:rPr>
          <w:sz w:val="28"/>
          <w:szCs w:val="28"/>
        </w:rPr>
        <w:t>ребенка</w:t>
      </w:r>
      <w:r w:rsidR="00EC5F3B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получил</w:t>
      </w:r>
      <w:r w:rsidR="00B71148">
        <w:rPr>
          <w:sz w:val="28"/>
          <w:szCs w:val="28"/>
        </w:rPr>
        <w:t>и</w:t>
      </w:r>
      <w:r w:rsidR="00EC5F3B" w:rsidRPr="00CB4B9F">
        <w:rPr>
          <w:sz w:val="28"/>
          <w:szCs w:val="28"/>
        </w:rPr>
        <w:t xml:space="preserve"> травмы различной степени тяжести</w:t>
      </w:r>
      <w:r w:rsidR="00EC5F3B">
        <w:rPr>
          <w:sz w:val="28"/>
          <w:szCs w:val="28"/>
        </w:rPr>
        <w:t>.</w:t>
      </w:r>
    </w:p>
    <w:p w:rsidR="009421B8" w:rsidRPr="00376F14" w:rsidRDefault="0043589B" w:rsidP="008D3CA4">
      <w:pPr>
        <w:suppressAutoHyphens/>
        <w:ind w:right="-1" w:firstLine="709"/>
        <w:jc w:val="both"/>
        <w:rPr>
          <w:color w:val="000000" w:themeColor="text1"/>
          <w:sz w:val="28"/>
          <w:szCs w:val="28"/>
        </w:rPr>
      </w:pPr>
      <w:r w:rsidRPr="00376F14">
        <w:rPr>
          <w:color w:val="000000" w:themeColor="text1"/>
          <w:sz w:val="28"/>
          <w:szCs w:val="28"/>
        </w:rPr>
        <w:t>Дорожно-транспортные происшествия</w:t>
      </w:r>
      <w:r w:rsidR="009421B8" w:rsidRPr="00376F14">
        <w:rPr>
          <w:color w:val="000000" w:themeColor="text1"/>
          <w:sz w:val="28"/>
          <w:szCs w:val="28"/>
        </w:rPr>
        <w:t xml:space="preserve">, в результате которых пострадали дети, составили </w:t>
      </w:r>
      <w:r w:rsidR="00376F14" w:rsidRPr="00376F14">
        <w:rPr>
          <w:color w:val="000000" w:themeColor="text1"/>
          <w:sz w:val="28"/>
          <w:szCs w:val="28"/>
        </w:rPr>
        <w:t>9</w:t>
      </w:r>
      <w:r w:rsidR="00CE468B" w:rsidRPr="00376F14">
        <w:rPr>
          <w:color w:val="000000" w:themeColor="text1"/>
          <w:sz w:val="28"/>
          <w:szCs w:val="28"/>
        </w:rPr>
        <w:t>% от</w:t>
      </w:r>
      <w:r w:rsidR="00EC5F3B" w:rsidRPr="00376F14">
        <w:rPr>
          <w:color w:val="000000" w:themeColor="text1"/>
          <w:sz w:val="28"/>
          <w:szCs w:val="28"/>
        </w:rPr>
        <w:t xml:space="preserve"> общего количества учетных ДТП.</w:t>
      </w:r>
    </w:p>
    <w:p w:rsidR="003A6708" w:rsidRPr="003907EB" w:rsidRDefault="009421B8" w:rsidP="008D3CA4">
      <w:pPr>
        <w:ind w:firstLine="709"/>
        <w:jc w:val="both"/>
        <w:rPr>
          <w:sz w:val="28"/>
          <w:szCs w:val="28"/>
        </w:rPr>
      </w:pPr>
      <w:r w:rsidRPr="003907EB">
        <w:rPr>
          <w:sz w:val="28"/>
          <w:szCs w:val="28"/>
        </w:rPr>
        <w:t>В</w:t>
      </w:r>
      <w:r w:rsidR="005F5554" w:rsidRPr="003907EB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>9</w:t>
      </w:r>
      <w:r w:rsidRPr="003907EB">
        <w:rPr>
          <w:sz w:val="28"/>
          <w:szCs w:val="28"/>
        </w:rPr>
        <w:t xml:space="preserve"> </w:t>
      </w:r>
      <w:r w:rsidR="006E3A23" w:rsidRPr="003907EB">
        <w:rPr>
          <w:sz w:val="28"/>
          <w:szCs w:val="28"/>
        </w:rPr>
        <w:t>муницип</w:t>
      </w:r>
      <w:r w:rsidR="00EC5F3B" w:rsidRPr="003907EB">
        <w:rPr>
          <w:sz w:val="28"/>
          <w:szCs w:val="28"/>
        </w:rPr>
        <w:t>альн</w:t>
      </w:r>
      <w:r w:rsidR="00DF0BCD" w:rsidRPr="003907EB">
        <w:rPr>
          <w:sz w:val="28"/>
          <w:szCs w:val="28"/>
        </w:rPr>
        <w:t>ых</w:t>
      </w:r>
      <w:r w:rsidR="00A072CE" w:rsidRPr="003907EB">
        <w:rPr>
          <w:sz w:val="28"/>
          <w:szCs w:val="28"/>
        </w:rPr>
        <w:t xml:space="preserve"> образовани</w:t>
      </w:r>
      <w:r w:rsidR="00DF0BCD" w:rsidRPr="003907EB">
        <w:rPr>
          <w:sz w:val="28"/>
          <w:szCs w:val="28"/>
        </w:rPr>
        <w:t>ях</w:t>
      </w:r>
      <w:r w:rsidR="00EC5F3B" w:rsidRPr="003907EB">
        <w:rPr>
          <w:sz w:val="28"/>
          <w:szCs w:val="28"/>
        </w:rPr>
        <w:t xml:space="preserve"> Свердловской </w:t>
      </w:r>
      <w:r w:rsidR="006E3A23" w:rsidRPr="003907EB">
        <w:rPr>
          <w:sz w:val="28"/>
          <w:szCs w:val="28"/>
        </w:rPr>
        <w:t>области</w:t>
      </w:r>
      <w:r w:rsidR="00DF0BCD" w:rsidRPr="003907EB">
        <w:rPr>
          <w:sz w:val="28"/>
          <w:szCs w:val="28"/>
        </w:rPr>
        <w:t xml:space="preserve"> </w:t>
      </w:r>
      <w:r w:rsidR="005F5554" w:rsidRPr="003907EB">
        <w:rPr>
          <w:sz w:val="28"/>
          <w:szCs w:val="28"/>
        </w:rPr>
        <w:t>отмечается ро</w:t>
      </w:r>
      <w:r w:rsidR="008D3CA4" w:rsidRPr="003907EB">
        <w:rPr>
          <w:sz w:val="28"/>
          <w:szCs w:val="28"/>
        </w:rPr>
        <w:t xml:space="preserve">ст аварийности с участием </w:t>
      </w:r>
      <w:r w:rsidR="005F5554" w:rsidRPr="003907EB">
        <w:rPr>
          <w:sz w:val="28"/>
          <w:szCs w:val="28"/>
        </w:rPr>
        <w:t>несовершеннолетних</w:t>
      </w:r>
      <w:r w:rsidR="00BD4CDD" w:rsidRPr="003907EB">
        <w:rPr>
          <w:sz w:val="28"/>
          <w:szCs w:val="28"/>
        </w:rPr>
        <w:t xml:space="preserve"> на 100%</w:t>
      </w:r>
      <w:r w:rsidR="004B1184" w:rsidRPr="003907EB">
        <w:rPr>
          <w:sz w:val="28"/>
          <w:szCs w:val="28"/>
        </w:rPr>
        <w:t xml:space="preserve">, при этом в </w:t>
      </w:r>
      <w:r w:rsidR="003907EB" w:rsidRPr="003907EB">
        <w:rPr>
          <w:sz w:val="28"/>
          <w:szCs w:val="28"/>
        </w:rPr>
        <w:t>5</w:t>
      </w:r>
      <w:r w:rsidR="004B1184" w:rsidRPr="003907EB">
        <w:rPr>
          <w:sz w:val="28"/>
          <w:szCs w:val="28"/>
        </w:rPr>
        <w:t xml:space="preserve"> из них</w:t>
      </w:r>
      <w:r w:rsidR="00732F88" w:rsidRPr="003907EB">
        <w:rPr>
          <w:sz w:val="28"/>
          <w:szCs w:val="28"/>
        </w:rPr>
        <w:t>,</w:t>
      </w:r>
      <w:r w:rsidR="004B1184" w:rsidRPr="003907EB">
        <w:rPr>
          <w:sz w:val="28"/>
          <w:szCs w:val="28"/>
        </w:rPr>
        <w:t xml:space="preserve"> происшествий в прошлом году не было зарегистрировано</w:t>
      </w:r>
      <w:r w:rsidR="00DF0BCD" w:rsidRPr="003907EB">
        <w:rPr>
          <w:sz w:val="28"/>
          <w:szCs w:val="28"/>
        </w:rPr>
        <w:t xml:space="preserve">: </w:t>
      </w:r>
      <w:r w:rsidR="00012733" w:rsidRPr="003907EB">
        <w:rPr>
          <w:sz w:val="28"/>
          <w:szCs w:val="28"/>
        </w:rPr>
        <w:t xml:space="preserve">Нижние Серги </w:t>
      </w:r>
      <w:r w:rsidR="003907EB" w:rsidRPr="003907EB">
        <w:rPr>
          <w:sz w:val="28"/>
          <w:szCs w:val="28"/>
        </w:rPr>
        <w:t>5</w:t>
      </w:r>
      <w:r w:rsidR="00012733" w:rsidRPr="003907EB">
        <w:rPr>
          <w:sz w:val="28"/>
          <w:szCs w:val="28"/>
        </w:rPr>
        <w:t xml:space="preserve"> ДТП</w:t>
      </w:r>
      <w:r w:rsidR="009A4D76" w:rsidRPr="003907EB">
        <w:rPr>
          <w:sz w:val="28"/>
          <w:szCs w:val="28"/>
        </w:rPr>
        <w:t>,</w:t>
      </w:r>
      <w:r w:rsidR="00012733" w:rsidRPr="003907EB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 xml:space="preserve">в </w:t>
      </w:r>
      <w:r w:rsidR="00012733" w:rsidRPr="003907EB">
        <w:rPr>
          <w:sz w:val="28"/>
          <w:szCs w:val="28"/>
        </w:rPr>
        <w:t>Каменск</w:t>
      </w:r>
      <w:r w:rsidR="003907EB" w:rsidRPr="003907EB">
        <w:rPr>
          <w:sz w:val="28"/>
          <w:szCs w:val="28"/>
        </w:rPr>
        <w:t>е</w:t>
      </w:r>
      <w:r w:rsidR="00012733" w:rsidRPr="003907EB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>–</w:t>
      </w:r>
      <w:r w:rsidR="00012733" w:rsidRPr="003907EB">
        <w:rPr>
          <w:sz w:val="28"/>
          <w:szCs w:val="28"/>
        </w:rPr>
        <w:t>Уральск</w:t>
      </w:r>
      <w:r w:rsidR="003907EB" w:rsidRPr="003907EB">
        <w:rPr>
          <w:sz w:val="28"/>
          <w:szCs w:val="28"/>
        </w:rPr>
        <w:t>ом, Богдановиче и Ирбите по</w:t>
      </w:r>
      <w:r w:rsidR="00841136" w:rsidRPr="003907EB">
        <w:rPr>
          <w:sz w:val="28"/>
          <w:szCs w:val="28"/>
        </w:rPr>
        <w:t xml:space="preserve"> </w:t>
      </w:r>
      <w:r w:rsidR="009A4D76" w:rsidRPr="003907EB">
        <w:rPr>
          <w:sz w:val="28"/>
          <w:szCs w:val="28"/>
        </w:rPr>
        <w:t>3</w:t>
      </w:r>
      <w:r w:rsidR="00EC5F3B" w:rsidRPr="003907EB">
        <w:rPr>
          <w:sz w:val="28"/>
          <w:szCs w:val="28"/>
        </w:rPr>
        <w:t xml:space="preserve"> ДТП</w:t>
      </w:r>
      <w:r w:rsidR="00841136" w:rsidRPr="003907EB">
        <w:rPr>
          <w:sz w:val="28"/>
          <w:szCs w:val="28"/>
        </w:rPr>
        <w:t>,</w:t>
      </w:r>
      <w:r w:rsidR="003907EB" w:rsidRPr="003907EB">
        <w:rPr>
          <w:sz w:val="28"/>
          <w:szCs w:val="28"/>
        </w:rPr>
        <w:t xml:space="preserve"> в </w:t>
      </w:r>
      <w:r w:rsidR="00B71148" w:rsidRPr="003907EB">
        <w:rPr>
          <w:sz w:val="28"/>
          <w:szCs w:val="28"/>
        </w:rPr>
        <w:t>Полевском</w:t>
      </w:r>
      <w:r w:rsidR="003907EB" w:rsidRPr="003907EB">
        <w:rPr>
          <w:sz w:val="28"/>
          <w:szCs w:val="28"/>
        </w:rPr>
        <w:t xml:space="preserve"> и</w:t>
      </w:r>
      <w:r w:rsidR="009A4D76" w:rsidRPr="003907EB">
        <w:rPr>
          <w:sz w:val="28"/>
          <w:szCs w:val="28"/>
        </w:rPr>
        <w:t xml:space="preserve"> Красноуфимске</w:t>
      </w:r>
      <w:r w:rsidR="00A072CE" w:rsidRPr="003907EB">
        <w:rPr>
          <w:sz w:val="28"/>
          <w:szCs w:val="28"/>
        </w:rPr>
        <w:t xml:space="preserve"> по 2 ДТП</w:t>
      </w:r>
      <w:r w:rsidR="008D3CA4" w:rsidRPr="003907EB">
        <w:rPr>
          <w:sz w:val="28"/>
          <w:szCs w:val="28"/>
        </w:rPr>
        <w:t xml:space="preserve">, </w:t>
      </w:r>
      <w:r w:rsidR="00E75D72" w:rsidRPr="003907EB">
        <w:rPr>
          <w:sz w:val="28"/>
          <w:szCs w:val="28"/>
        </w:rPr>
        <w:t xml:space="preserve">в Байкалово, Верхней Салде, </w:t>
      </w:r>
      <w:r w:rsidRPr="003907EB">
        <w:rPr>
          <w:sz w:val="28"/>
          <w:szCs w:val="28"/>
        </w:rPr>
        <w:t>Тавд</w:t>
      </w:r>
      <w:r w:rsidR="00E75D72" w:rsidRPr="003907EB">
        <w:rPr>
          <w:sz w:val="28"/>
          <w:szCs w:val="28"/>
        </w:rPr>
        <w:t>е</w:t>
      </w:r>
      <w:r w:rsidR="00B71148" w:rsidRPr="003907EB">
        <w:rPr>
          <w:sz w:val="28"/>
          <w:szCs w:val="28"/>
        </w:rPr>
        <w:t xml:space="preserve"> </w:t>
      </w:r>
      <w:r w:rsidR="00A072CE" w:rsidRPr="003907EB">
        <w:rPr>
          <w:sz w:val="28"/>
          <w:szCs w:val="28"/>
        </w:rPr>
        <w:t>по 1 ДТП</w:t>
      </w:r>
      <w:r w:rsidR="004B1184" w:rsidRPr="003907EB">
        <w:rPr>
          <w:sz w:val="28"/>
          <w:szCs w:val="28"/>
        </w:rPr>
        <w:t>.</w:t>
      </w:r>
    </w:p>
    <w:p w:rsidR="008D3CA4" w:rsidRPr="00A072CE" w:rsidRDefault="00DF0BCD" w:rsidP="008D3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6708">
        <w:rPr>
          <w:noProof/>
          <w:color w:val="000000" w:themeColor="text1"/>
          <w:sz w:val="28"/>
          <w:szCs w:val="28"/>
        </w:rPr>
        <w:drawing>
          <wp:inline distT="0" distB="0" distL="0" distR="0" wp14:anchorId="1A98DCE0" wp14:editId="755E3040">
            <wp:extent cx="6172200" cy="3524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7962" w:rsidRDefault="00E77962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3907EB" w:rsidRDefault="00E77962" w:rsidP="00E77962">
      <w:pPr>
        <w:ind w:firstLine="720"/>
        <w:jc w:val="both"/>
        <w:rPr>
          <w:sz w:val="28"/>
          <w:szCs w:val="28"/>
        </w:rPr>
      </w:pPr>
      <w:r w:rsidRPr="003907EB">
        <w:rPr>
          <w:sz w:val="28"/>
          <w:szCs w:val="28"/>
        </w:rPr>
        <w:t>4</w:t>
      </w:r>
      <w:r w:rsidR="003907EB" w:rsidRPr="003907EB">
        <w:rPr>
          <w:sz w:val="28"/>
          <w:szCs w:val="28"/>
        </w:rPr>
        <w:t>5</w:t>
      </w:r>
      <w:r w:rsidRPr="003907EB">
        <w:rPr>
          <w:sz w:val="28"/>
          <w:szCs w:val="28"/>
        </w:rPr>
        <w:t>% (</w:t>
      </w:r>
      <w:r w:rsidR="00EF082C" w:rsidRPr="003907EB">
        <w:rPr>
          <w:sz w:val="28"/>
          <w:szCs w:val="28"/>
        </w:rPr>
        <w:t>4</w:t>
      </w:r>
      <w:r w:rsidR="003907EB" w:rsidRPr="003907EB">
        <w:rPr>
          <w:sz w:val="28"/>
          <w:szCs w:val="28"/>
        </w:rPr>
        <w:t>1</w:t>
      </w:r>
      <w:r w:rsidRPr="003907EB">
        <w:rPr>
          <w:sz w:val="28"/>
          <w:szCs w:val="28"/>
        </w:rPr>
        <w:t xml:space="preserve">) пострадавших в ДТП детей приходится на среднее школьное звено и </w:t>
      </w:r>
      <w:r w:rsidR="003907EB" w:rsidRPr="003907EB">
        <w:rPr>
          <w:sz w:val="28"/>
          <w:szCs w:val="28"/>
        </w:rPr>
        <w:t>2</w:t>
      </w:r>
      <w:r w:rsidR="0022285C">
        <w:rPr>
          <w:sz w:val="28"/>
          <w:szCs w:val="28"/>
        </w:rPr>
        <w:t>8</w:t>
      </w:r>
      <w:r w:rsidRPr="003907EB">
        <w:rPr>
          <w:sz w:val="28"/>
          <w:szCs w:val="28"/>
        </w:rPr>
        <w:t>% (</w:t>
      </w:r>
      <w:r w:rsidR="0037080A" w:rsidRPr="003907EB">
        <w:rPr>
          <w:sz w:val="28"/>
          <w:szCs w:val="28"/>
        </w:rPr>
        <w:t>2</w:t>
      </w:r>
      <w:r w:rsidR="003907EB" w:rsidRPr="003907EB">
        <w:rPr>
          <w:sz w:val="28"/>
          <w:szCs w:val="28"/>
        </w:rPr>
        <w:t>7</w:t>
      </w:r>
      <w:r w:rsidRPr="003907EB">
        <w:rPr>
          <w:sz w:val="28"/>
          <w:szCs w:val="28"/>
        </w:rPr>
        <w:t xml:space="preserve">) на дошкольный возраст, при этом большая часть из них пострадала в качестве пассажиров транспортных средств. </w:t>
      </w:r>
      <w:r w:rsidR="009B6924" w:rsidRPr="003907EB">
        <w:rPr>
          <w:sz w:val="28"/>
          <w:szCs w:val="28"/>
        </w:rPr>
        <w:t>В</w:t>
      </w:r>
      <w:r w:rsidRPr="003907EB">
        <w:rPr>
          <w:sz w:val="28"/>
          <w:szCs w:val="28"/>
        </w:rPr>
        <w:t xml:space="preserve"> </w:t>
      </w:r>
      <w:r w:rsidR="003907EB" w:rsidRPr="003907EB">
        <w:rPr>
          <w:sz w:val="28"/>
          <w:szCs w:val="28"/>
        </w:rPr>
        <w:t>двадцати двух</w:t>
      </w:r>
      <w:r w:rsidRPr="003907EB">
        <w:rPr>
          <w:sz w:val="28"/>
          <w:szCs w:val="28"/>
        </w:rPr>
        <w:t xml:space="preserve"> случаях ДТП произошли по причине нарушения ПДД РФ водителем.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6A6AB8" w:rsidRDefault="00E77962" w:rsidP="00E7796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BEF1DCD" wp14:editId="1F572EDF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EADDBFA" wp14:editId="1EDD0427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22285C" w:rsidRDefault="00E77962" w:rsidP="00E77962">
      <w:pPr>
        <w:ind w:firstLine="720"/>
        <w:jc w:val="both"/>
        <w:rPr>
          <w:sz w:val="28"/>
          <w:szCs w:val="28"/>
        </w:rPr>
      </w:pPr>
      <w:r w:rsidRPr="0022285C">
        <w:rPr>
          <w:sz w:val="28"/>
          <w:szCs w:val="28"/>
        </w:rPr>
        <w:t xml:space="preserve">На </w:t>
      </w:r>
      <w:r w:rsidR="0022285C" w:rsidRPr="0022285C">
        <w:rPr>
          <w:sz w:val="28"/>
          <w:szCs w:val="28"/>
        </w:rPr>
        <w:t>2</w:t>
      </w:r>
      <w:r w:rsidR="00EA1829" w:rsidRPr="0022285C">
        <w:rPr>
          <w:sz w:val="28"/>
          <w:szCs w:val="28"/>
        </w:rPr>
        <w:t>6</w:t>
      </w:r>
      <w:r w:rsidRPr="0022285C">
        <w:rPr>
          <w:sz w:val="28"/>
          <w:szCs w:val="28"/>
        </w:rPr>
        <w:t>% (</w:t>
      </w:r>
      <w:r w:rsidR="0022285C" w:rsidRPr="0022285C">
        <w:rPr>
          <w:sz w:val="28"/>
          <w:szCs w:val="28"/>
        </w:rPr>
        <w:t>68</w:t>
      </w:r>
      <w:r w:rsidRPr="0022285C">
        <w:rPr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 w:rsidR="00EA1829" w:rsidRPr="0022285C">
        <w:rPr>
          <w:sz w:val="28"/>
          <w:szCs w:val="28"/>
        </w:rPr>
        <w:t xml:space="preserve"> и на </w:t>
      </w:r>
      <w:r w:rsidR="0022285C" w:rsidRPr="0022285C">
        <w:rPr>
          <w:sz w:val="28"/>
          <w:szCs w:val="28"/>
        </w:rPr>
        <w:t>1</w:t>
      </w:r>
      <w:r w:rsidR="00EA1829" w:rsidRPr="0022285C">
        <w:rPr>
          <w:sz w:val="28"/>
          <w:szCs w:val="28"/>
        </w:rPr>
        <w:t>5,6% (</w:t>
      </w:r>
      <w:r w:rsidR="0022285C" w:rsidRPr="0022285C">
        <w:rPr>
          <w:sz w:val="28"/>
          <w:szCs w:val="28"/>
        </w:rPr>
        <w:t>81</w:t>
      </w:r>
      <w:r w:rsidR="00EA1829" w:rsidRPr="0022285C">
        <w:rPr>
          <w:sz w:val="28"/>
          <w:szCs w:val="28"/>
        </w:rPr>
        <w:t>)</w:t>
      </w:r>
      <w:r w:rsidRPr="0022285C">
        <w:rPr>
          <w:sz w:val="28"/>
          <w:szCs w:val="28"/>
        </w:rPr>
        <w:t xml:space="preserve"> раненых в них детей.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1FF5093D" wp14:editId="16701E1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7659" w:rsidRDefault="00B57659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0E362C" w:rsidRDefault="000E362C" w:rsidP="00E77962">
      <w:pPr>
        <w:ind w:firstLine="720"/>
        <w:jc w:val="both"/>
        <w:rPr>
          <w:sz w:val="28"/>
          <w:szCs w:val="28"/>
        </w:rPr>
      </w:pPr>
      <w:r w:rsidRPr="000E362C">
        <w:rPr>
          <w:sz w:val="28"/>
          <w:szCs w:val="28"/>
        </w:rPr>
        <w:t>6</w:t>
      </w:r>
      <w:r w:rsidR="009C7E1B" w:rsidRPr="000E362C">
        <w:rPr>
          <w:sz w:val="28"/>
          <w:szCs w:val="28"/>
        </w:rPr>
        <w:t>0</w:t>
      </w:r>
      <w:r w:rsidR="00E77962" w:rsidRPr="000E362C">
        <w:rPr>
          <w:sz w:val="28"/>
          <w:szCs w:val="28"/>
        </w:rPr>
        <w:t>% ДТП (</w:t>
      </w:r>
      <w:r w:rsidRPr="000E362C">
        <w:rPr>
          <w:sz w:val="28"/>
          <w:szCs w:val="28"/>
        </w:rPr>
        <w:t>47</w:t>
      </w:r>
      <w:r w:rsidR="00E77962" w:rsidRPr="000E362C">
        <w:rPr>
          <w:sz w:val="28"/>
          <w:szCs w:val="28"/>
        </w:rPr>
        <w:t>) произошли при неблагоприятных метеорологических условиях (пасмурно, снегопад</w:t>
      </w:r>
      <w:r w:rsidR="0037080A" w:rsidRPr="000E362C">
        <w:rPr>
          <w:sz w:val="28"/>
          <w:szCs w:val="28"/>
        </w:rPr>
        <w:t>, метель</w:t>
      </w:r>
      <w:r w:rsidR="00E77962" w:rsidRPr="000E362C">
        <w:rPr>
          <w:sz w:val="28"/>
          <w:szCs w:val="28"/>
        </w:rPr>
        <w:t>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</w:p>
    <w:p w:rsidR="00E77962" w:rsidRPr="006A6AB8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63E086D" wp14:editId="74D63BC6">
            <wp:extent cx="6143625" cy="1876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962" w:rsidRPr="00305253" w:rsidRDefault="00305253" w:rsidP="00E77962">
      <w:pPr>
        <w:ind w:firstLine="567"/>
        <w:jc w:val="both"/>
        <w:rPr>
          <w:sz w:val="28"/>
          <w:szCs w:val="28"/>
        </w:rPr>
      </w:pPr>
      <w:r w:rsidRPr="00305253">
        <w:rPr>
          <w:sz w:val="28"/>
          <w:szCs w:val="28"/>
        </w:rPr>
        <w:lastRenderedPageBreak/>
        <w:t>6</w:t>
      </w:r>
      <w:r w:rsidR="00D30E7E">
        <w:rPr>
          <w:sz w:val="28"/>
          <w:szCs w:val="28"/>
        </w:rPr>
        <w:t>4</w:t>
      </w:r>
      <w:r w:rsidR="00E77962" w:rsidRPr="00305253">
        <w:rPr>
          <w:sz w:val="28"/>
          <w:szCs w:val="28"/>
        </w:rPr>
        <w:t>% (</w:t>
      </w:r>
      <w:r w:rsidR="00D30E7E">
        <w:rPr>
          <w:sz w:val="28"/>
          <w:szCs w:val="28"/>
        </w:rPr>
        <w:t>52</w:t>
      </w:r>
      <w:r w:rsidR="00E77962" w:rsidRPr="00305253">
        <w:rPr>
          <w:sz w:val="28"/>
          <w:szCs w:val="28"/>
        </w:rPr>
        <w:t>) происшествий с участием несовершеннолетних произошли в период с 12 ч.</w:t>
      </w:r>
      <w:r w:rsidR="007A2258">
        <w:rPr>
          <w:sz w:val="28"/>
          <w:szCs w:val="28"/>
        </w:rPr>
        <w:t xml:space="preserve"> </w:t>
      </w:r>
      <w:r w:rsidR="00E77962" w:rsidRPr="00305253">
        <w:rPr>
          <w:sz w:val="28"/>
          <w:szCs w:val="28"/>
        </w:rPr>
        <w:t>00 мин. до 21 ч. 00 мин.</w:t>
      </w:r>
      <w:r w:rsidR="00B57659" w:rsidRPr="00305253">
        <w:rPr>
          <w:sz w:val="28"/>
          <w:szCs w:val="28"/>
        </w:rPr>
        <w:t>, така</w:t>
      </w:r>
      <w:r w:rsidR="00E77962" w:rsidRPr="00305253">
        <w:rPr>
          <w:sz w:val="28"/>
          <w:szCs w:val="28"/>
        </w:rPr>
        <w:t>я тенденция связана с активным пребыванием детей в это время на улице и интенсивностью транспорта.</w:t>
      </w:r>
      <w:r w:rsidRPr="003052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Самый пик аварий происходит с </w:t>
      </w:r>
      <w:r w:rsidR="00D30E7E">
        <w:rPr>
          <w:sz w:val="28"/>
          <w:szCs w:val="28"/>
        </w:rPr>
        <w:t>18</w:t>
      </w:r>
      <w:r>
        <w:rPr>
          <w:sz w:val="28"/>
          <w:szCs w:val="28"/>
        </w:rPr>
        <w:t xml:space="preserve"> до </w:t>
      </w:r>
      <w:r w:rsidR="00D30E7E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</w:t>
      </w:r>
      <w:r w:rsidR="00D30E7E">
        <w:rPr>
          <w:sz w:val="28"/>
          <w:szCs w:val="28"/>
        </w:rPr>
        <w:t>20</w:t>
      </w:r>
      <w:r>
        <w:rPr>
          <w:sz w:val="28"/>
          <w:szCs w:val="28"/>
        </w:rPr>
        <w:t xml:space="preserve"> ДТП</w:t>
      </w:r>
      <w:r w:rsidR="002215CC">
        <w:rPr>
          <w:sz w:val="28"/>
          <w:szCs w:val="28"/>
        </w:rPr>
        <w:t>, 21 ранен</w:t>
      </w:r>
      <w:r>
        <w:rPr>
          <w:sz w:val="28"/>
          <w:szCs w:val="28"/>
        </w:rPr>
        <w:t>) и с 1</w:t>
      </w:r>
      <w:r w:rsidR="00D30E7E">
        <w:rPr>
          <w:sz w:val="28"/>
          <w:szCs w:val="28"/>
        </w:rPr>
        <w:t>5</w:t>
      </w:r>
      <w:r>
        <w:rPr>
          <w:sz w:val="28"/>
          <w:szCs w:val="28"/>
        </w:rPr>
        <w:t xml:space="preserve"> до 1</w:t>
      </w:r>
      <w:r w:rsidR="00D30E7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</w:t>
      </w:r>
      <w:r w:rsidR="00D30E7E">
        <w:rPr>
          <w:sz w:val="28"/>
          <w:szCs w:val="28"/>
        </w:rPr>
        <w:t>1</w:t>
      </w:r>
      <w:r w:rsidR="002215CC">
        <w:rPr>
          <w:sz w:val="28"/>
          <w:szCs w:val="28"/>
        </w:rPr>
        <w:t>8</w:t>
      </w:r>
      <w:r w:rsidR="004208FA">
        <w:rPr>
          <w:sz w:val="28"/>
          <w:szCs w:val="28"/>
        </w:rPr>
        <w:t xml:space="preserve"> </w:t>
      </w:r>
      <w:r>
        <w:rPr>
          <w:sz w:val="28"/>
          <w:szCs w:val="28"/>
        </w:rPr>
        <w:t>ДТП</w:t>
      </w:r>
      <w:r w:rsidR="002215CC">
        <w:rPr>
          <w:sz w:val="28"/>
          <w:szCs w:val="28"/>
        </w:rPr>
        <w:t>, 22 ранено</w:t>
      </w:r>
      <w:r>
        <w:rPr>
          <w:sz w:val="28"/>
          <w:szCs w:val="28"/>
        </w:rPr>
        <w:t>).</w:t>
      </w:r>
    </w:p>
    <w:p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</w:p>
    <w:p w:rsidR="00E77962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59C016A3" wp14:editId="393140DC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442B2A">
        <w:rPr>
          <w:color w:val="000000" w:themeColor="text1"/>
          <w:sz w:val="28"/>
          <w:szCs w:val="28"/>
        </w:rPr>
        <w:t>показатели</w:t>
      </w:r>
      <w:r w:rsidR="00EC5F3B">
        <w:rPr>
          <w:color w:val="000000" w:themeColor="text1"/>
          <w:sz w:val="28"/>
          <w:szCs w:val="28"/>
        </w:rPr>
        <w:t xml:space="preserve"> </w:t>
      </w:r>
      <w:r w:rsidRPr="00693017">
        <w:rPr>
          <w:color w:val="000000" w:themeColor="text1"/>
          <w:sz w:val="28"/>
          <w:szCs w:val="28"/>
        </w:rPr>
        <w:t>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  <w:r w:rsidRPr="00693017">
        <w:rPr>
          <w:color w:val="000000" w:themeColor="text1"/>
          <w:sz w:val="28"/>
          <w:szCs w:val="28"/>
        </w:rPr>
        <w:t xml:space="preserve"> </w:t>
      </w:r>
    </w:p>
    <w:p w:rsidR="00EC5F3B" w:rsidRPr="005809DC" w:rsidRDefault="005809DC" w:rsidP="00915144">
      <w:pPr>
        <w:jc w:val="both"/>
        <w:rPr>
          <w:color w:val="000000" w:themeColor="text1"/>
          <w:sz w:val="28"/>
          <w:szCs w:val="28"/>
        </w:rPr>
      </w:pPr>
      <w:r w:rsidRPr="005809DC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1714500" cy="1206500"/>
            <wp:effectExtent l="0" t="0" r="0" b="0"/>
            <wp:wrapSquare wrapText="bothSides"/>
            <wp:docPr id="18" name="Рисунок 18" descr="D:\Кравченко\Анализ ДДТТ\Картинки\дуу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09DC">
        <w:rPr>
          <w:noProof/>
          <w:color w:val="000000" w:themeColor="text1"/>
          <w:sz w:val="28"/>
          <w:szCs w:val="28"/>
        </w:rPr>
        <w:t xml:space="preserve">         </w:t>
      </w:r>
      <w:r w:rsidR="00442B2A" w:rsidRPr="005809DC">
        <w:rPr>
          <w:noProof/>
          <w:color w:val="000000" w:themeColor="text1"/>
          <w:sz w:val="28"/>
          <w:szCs w:val="28"/>
        </w:rPr>
        <w:t xml:space="preserve">С участием </w:t>
      </w:r>
      <w:r w:rsidR="00442B2A" w:rsidRPr="005809DC">
        <w:rPr>
          <w:b/>
          <w:i/>
          <w:noProof/>
          <w:color w:val="000000" w:themeColor="text1"/>
          <w:sz w:val="28"/>
          <w:szCs w:val="28"/>
        </w:rPr>
        <w:t>детей - пассажиров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442B2A" w:rsidRPr="005809DC">
        <w:rPr>
          <w:color w:val="000000" w:themeColor="text1"/>
          <w:sz w:val="28"/>
          <w:szCs w:val="28"/>
        </w:rPr>
        <w:t xml:space="preserve">зарегистрировано </w:t>
      </w:r>
      <w:r w:rsidR="00182553" w:rsidRPr="005809DC">
        <w:rPr>
          <w:color w:val="000000" w:themeColor="text1"/>
          <w:sz w:val="28"/>
          <w:szCs w:val="28"/>
        </w:rPr>
        <w:t>4</w:t>
      </w:r>
      <w:r w:rsidRPr="005809DC">
        <w:rPr>
          <w:color w:val="000000" w:themeColor="text1"/>
          <w:sz w:val="28"/>
          <w:szCs w:val="28"/>
        </w:rPr>
        <w:t>9</w:t>
      </w:r>
      <w:r w:rsidR="00442B2A" w:rsidRPr="005809DC">
        <w:rPr>
          <w:color w:val="000000" w:themeColor="text1"/>
          <w:sz w:val="28"/>
          <w:szCs w:val="28"/>
        </w:rPr>
        <w:t xml:space="preserve"> (</w:t>
      </w:r>
      <w:r w:rsidRPr="005809DC">
        <w:rPr>
          <w:color w:val="000000" w:themeColor="text1"/>
          <w:sz w:val="28"/>
          <w:szCs w:val="28"/>
        </w:rPr>
        <w:t>58</w:t>
      </w:r>
      <w:r w:rsidR="00182553" w:rsidRPr="005809DC">
        <w:rPr>
          <w:color w:val="000000" w:themeColor="text1"/>
          <w:sz w:val="28"/>
          <w:szCs w:val="28"/>
        </w:rPr>
        <w:t>; -</w:t>
      </w:r>
      <w:r w:rsidRPr="005809DC">
        <w:rPr>
          <w:color w:val="000000" w:themeColor="text1"/>
          <w:sz w:val="28"/>
          <w:szCs w:val="28"/>
        </w:rPr>
        <w:t>15,5</w:t>
      </w:r>
      <w:r w:rsidR="00182553" w:rsidRPr="005809DC">
        <w:rPr>
          <w:color w:val="000000" w:themeColor="text1"/>
          <w:sz w:val="28"/>
          <w:szCs w:val="28"/>
        </w:rPr>
        <w:t>%)</w:t>
      </w:r>
      <w:r w:rsidRPr="005809DC">
        <w:rPr>
          <w:color w:val="000000" w:themeColor="text1"/>
          <w:sz w:val="28"/>
          <w:szCs w:val="28"/>
        </w:rPr>
        <w:t xml:space="preserve"> ДТП, в которых пострадал</w:t>
      </w:r>
      <w:r w:rsidR="00442B2A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>61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182553" w:rsidRPr="005809DC">
        <w:rPr>
          <w:color w:val="000000" w:themeColor="text1"/>
          <w:sz w:val="28"/>
          <w:szCs w:val="28"/>
        </w:rPr>
        <w:br/>
      </w:r>
      <w:r w:rsidR="00EC5F3B" w:rsidRPr="005809DC">
        <w:rPr>
          <w:color w:val="000000" w:themeColor="text1"/>
          <w:sz w:val="28"/>
          <w:szCs w:val="28"/>
        </w:rPr>
        <w:t>(</w:t>
      </w:r>
      <w:r w:rsidRPr="005809DC">
        <w:rPr>
          <w:color w:val="000000" w:themeColor="text1"/>
          <w:sz w:val="28"/>
          <w:szCs w:val="28"/>
        </w:rPr>
        <w:t>63</w:t>
      </w:r>
      <w:r w:rsidR="002C1719" w:rsidRPr="005809DC">
        <w:rPr>
          <w:color w:val="000000" w:themeColor="text1"/>
          <w:sz w:val="28"/>
          <w:szCs w:val="28"/>
        </w:rPr>
        <w:t>;</w:t>
      </w:r>
      <w:r w:rsidR="00182553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>-3,2</w:t>
      </w:r>
      <w:r w:rsidR="00EC5F3B" w:rsidRPr="005809DC">
        <w:rPr>
          <w:color w:val="000000" w:themeColor="text1"/>
          <w:sz w:val="28"/>
          <w:szCs w:val="28"/>
        </w:rPr>
        <w:t>%)</w:t>
      </w:r>
      <w:r w:rsidR="00442B2A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>ребенок</w:t>
      </w:r>
      <w:r w:rsidR="00442B2A" w:rsidRPr="005809DC">
        <w:rPr>
          <w:color w:val="000000" w:themeColor="text1"/>
          <w:sz w:val="28"/>
          <w:szCs w:val="28"/>
        </w:rPr>
        <w:t>.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="00442B2A" w:rsidRPr="005809DC">
        <w:rPr>
          <w:color w:val="000000" w:themeColor="text1"/>
          <w:sz w:val="28"/>
          <w:szCs w:val="28"/>
        </w:rPr>
        <w:t>И</w:t>
      </w:r>
      <w:r w:rsidR="00EC5F3B" w:rsidRPr="005809DC">
        <w:rPr>
          <w:color w:val="000000" w:themeColor="text1"/>
          <w:sz w:val="28"/>
          <w:szCs w:val="28"/>
        </w:rPr>
        <w:t xml:space="preserve">з них в возрасте до 12 лет </w:t>
      </w:r>
      <w:r w:rsidR="00442B2A" w:rsidRPr="005809DC">
        <w:rPr>
          <w:color w:val="000000" w:themeColor="text1"/>
          <w:sz w:val="28"/>
          <w:szCs w:val="28"/>
        </w:rPr>
        <w:t>травмированы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>44</w:t>
      </w:r>
      <w:r w:rsidR="00EC5F3B" w:rsidRPr="005809DC">
        <w:rPr>
          <w:color w:val="000000" w:themeColor="text1"/>
          <w:sz w:val="28"/>
          <w:szCs w:val="28"/>
        </w:rPr>
        <w:t xml:space="preserve"> </w:t>
      </w:r>
      <w:r w:rsidRPr="005809DC">
        <w:rPr>
          <w:color w:val="000000" w:themeColor="text1"/>
          <w:sz w:val="28"/>
          <w:szCs w:val="28"/>
        </w:rPr>
        <w:t xml:space="preserve">ребенка </w:t>
      </w:r>
      <w:r w:rsidR="00EC5F3B" w:rsidRPr="005809DC">
        <w:rPr>
          <w:color w:val="000000" w:themeColor="text1"/>
          <w:sz w:val="28"/>
          <w:szCs w:val="28"/>
        </w:rPr>
        <w:t>(</w:t>
      </w:r>
      <w:r w:rsidRPr="005809DC">
        <w:rPr>
          <w:color w:val="000000" w:themeColor="text1"/>
          <w:sz w:val="28"/>
          <w:szCs w:val="28"/>
        </w:rPr>
        <w:t>50</w:t>
      </w:r>
      <w:r w:rsidR="00EC5F3B" w:rsidRPr="005809DC">
        <w:rPr>
          <w:color w:val="000000" w:themeColor="text1"/>
          <w:sz w:val="28"/>
          <w:szCs w:val="28"/>
        </w:rPr>
        <w:t>; -</w:t>
      </w:r>
      <w:r w:rsidRPr="005809DC">
        <w:rPr>
          <w:color w:val="000000" w:themeColor="text1"/>
          <w:sz w:val="28"/>
          <w:szCs w:val="28"/>
        </w:rPr>
        <w:t>13</w:t>
      </w:r>
      <w:r w:rsidR="00EC5F3B" w:rsidRPr="005809DC">
        <w:rPr>
          <w:color w:val="000000" w:themeColor="text1"/>
          <w:sz w:val="28"/>
          <w:szCs w:val="28"/>
        </w:rPr>
        <w:t>,</w:t>
      </w:r>
      <w:r w:rsidRPr="005809DC">
        <w:rPr>
          <w:color w:val="000000" w:themeColor="text1"/>
          <w:sz w:val="28"/>
          <w:szCs w:val="28"/>
        </w:rPr>
        <w:t>7</w:t>
      </w:r>
      <w:r w:rsidR="00EC5F3B" w:rsidRPr="005809DC">
        <w:rPr>
          <w:color w:val="000000" w:themeColor="text1"/>
          <w:sz w:val="28"/>
          <w:szCs w:val="28"/>
        </w:rPr>
        <w:t xml:space="preserve">%). </w:t>
      </w:r>
    </w:p>
    <w:p w:rsidR="00EC5F3B" w:rsidRPr="005809DC" w:rsidRDefault="00E1589A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5809DC">
        <w:rPr>
          <w:color w:val="000000" w:themeColor="text1"/>
          <w:sz w:val="28"/>
          <w:szCs w:val="28"/>
        </w:rPr>
        <w:t>Доля ДТП с участием детей</w:t>
      </w:r>
      <w:r w:rsidR="00574DBA" w:rsidRPr="005809DC">
        <w:rPr>
          <w:color w:val="000000" w:themeColor="text1"/>
          <w:sz w:val="28"/>
          <w:szCs w:val="28"/>
        </w:rPr>
        <w:t xml:space="preserve"> -</w:t>
      </w:r>
      <w:r w:rsidRPr="005809DC"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8D3CA4" w:rsidRPr="005809DC">
        <w:rPr>
          <w:color w:val="000000" w:themeColor="text1"/>
          <w:sz w:val="28"/>
          <w:szCs w:val="28"/>
        </w:rPr>
        <w:t xml:space="preserve"> </w:t>
      </w:r>
      <w:r w:rsidR="002C1719" w:rsidRPr="005809DC">
        <w:rPr>
          <w:color w:val="000000" w:themeColor="text1"/>
          <w:sz w:val="28"/>
          <w:szCs w:val="28"/>
        </w:rPr>
        <w:t>6</w:t>
      </w:r>
      <w:r w:rsidR="005809DC">
        <w:rPr>
          <w:color w:val="000000" w:themeColor="text1"/>
          <w:sz w:val="28"/>
          <w:szCs w:val="28"/>
        </w:rPr>
        <w:t>0</w:t>
      </w:r>
      <w:r w:rsidR="008D3CA4" w:rsidRPr="005809DC">
        <w:rPr>
          <w:color w:val="000000" w:themeColor="text1"/>
          <w:sz w:val="28"/>
          <w:szCs w:val="28"/>
        </w:rPr>
        <w:t>%</w:t>
      </w:r>
      <w:r w:rsidR="00892268" w:rsidRPr="005809DC">
        <w:rPr>
          <w:color w:val="000000" w:themeColor="text1"/>
          <w:sz w:val="28"/>
          <w:szCs w:val="28"/>
        </w:rPr>
        <w:t>.</w:t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B57659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4E067A57" wp14:editId="69903B36">
            <wp:extent cx="4114800" cy="19526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Pr="008057A5" w:rsidRDefault="0061026A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 xml:space="preserve">Из-за нарушения водителями правил перевозки детей пострадали </w:t>
      </w:r>
      <w:r w:rsidR="005809DC" w:rsidRPr="008057A5">
        <w:rPr>
          <w:color w:val="000000" w:themeColor="text1"/>
          <w:sz w:val="28"/>
          <w:szCs w:val="28"/>
        </w:rPr>
        <w:t>6</w:t>
      </w:r>
      <w:r w:rsidRPr="008057A5">
        <w:rPr>
          <w:color w:val="000000" w:themeColor="text1"/>
          <w:sz w:val="28"/>
          <w:szCs w:val="28"/>
        </w:rPr>
        <w:t xml:space="preserve"> </w:t>
      </w:r>
      <w:r w:rsidR="008057A5" w:rsidRPr="008057A5">
        <w:rPr>
          <w:color w:val="000000" w:themeColor="text1"/>
          <w:sz w:val="28"/>
          <w:szCs w:val="28"/>
        </w:rPr>
        <w:t xml:space="preserve">несовершеннолетних </w:t>
      </w:r>
      <w:r w:rsidRPr="008057A5">
        <w:rPr>
          <w:color w:val="000000" w:themeColor="text1"/>
          <w:sz w:val="28"/>
          <w:szCs w:val="28"/>
        </w:rPr>
        <w:t>(</w:t>
      </w:r>
      <w:r w:rsidR="005809DC" w:rsidRPr="008057A5">
        <w:rPr>
          <w:color w:val="000000" w:themeColor="text1"/>
          <w:sz w:val="28"/>
          <w:szCs w:val="28"/>
        </w:rPr>
        <w:t>8</w:t>
      </w:r>
      <w:r w:rsidRPr="008057A5">
        <w:rPr>
          <w:color w:val="000000" w:themeColor="text1"/>
          <w:sz w:val="28"/>
          <w:szCs w:val="28"/>
        </w:rPr>
        <w:t>; -</w:t>
      </w:r>
      <w:r w:rsidR="005809DC" w:rsidRPr="008057A5">
        <w:rPr>
          <w:color w:val="000000" w:themeColor="text1"/>
          <w:sz w:val="28"/>
          <w:szCs w:val="28"/>
        </w:rPr>
        <w:t>25</w:t>
      </w:r>
      <w:r w:rsidRPr="008057A5">
        <w:rPr>
          <w:color w:val="000000" w:themeColor="text1"/>
          <w:sz w:val="28"/>
          <w:szCs w:val="28"/>
        </w:rPr>
        <w:t>%)</w:t>
      </w:r>
      <w:r w:rsidR="00012146" w:rsidRPr="008057A5">
        <w:rPr>
          <w:color w:val="000000" w:themeColor="text1"/>
          <w:sz w:val="28"/>
          <w:szCs w:val="28"/>
        </w:rPr>
        <w:t>: Нижний Тагил</w:t>
      </w:r>
      <w:r w:rsidR="008057A5" w:rsidRPr="008057A5">
        <w:rPr>
          <w:color w:val="000000" w:themeColor="text1"/>
          <w:sz w:val="28"/>
          <w:szCs w:val="28"/>
        </w:rPr>
        <w:t xml:space="preserve"> и Богданович</w:t>
      </w:r>
      <w:r w:rsidR="00012146" w:rsidRPr="008057A5">
        <w:rPr>
          <w:color w:val="000000" w:themeColor="text1"/>
          <w:sz w:val="28"/>
          <w:szCs w:val="28"/>
        </w:rPr>
        <w:t xml:space="preserve"> </w:t>
      </w:r>
      <w:r w:rsidR="00E77962" w:rsidRPr="008057A5">
        <w:rPr>
          <w:color w:val="000000" w:themeColor="text1"/>
          <w:sz w:val="28"/>
          <w:szCs w:val="28"/>
        </w:rPr>
        <w:t xml:space="preserve">- </w:t>
      </w:r>
      <w:r w:rsidR="00012146" w:rsidRPr="008057A5">
        <w:rPr>
          <w:color w:val="000000" w:themeColor="text1"/>
          <w:sz w:val="28"/>
          <w:szCs w:val="28"/>
        </w:rPr>
        <w:t xml:space="preserve">2, </w:t>
      </w:r>
      <w:r w:rsidR="000D2E16" w:rsidRPr="008057A5">
        <w:rPr>
          <w:color w:val="000000" w:themeColor="text1"/>
          <w:sz w:val="28"/>
          <w:szCs w:val="28"/>
        </w:rPr>
        <w:t xml:space="preserve">в Екатеринбурге и </w:t>
      </w:r>
      <w:r w:rsidR="00012146" w:rsidRPr="008057A5">
        <w:rPr>
          <w:color w:val="000000" w:themeColor="text1"/>
          <w:sz w:val="28"/>
          <w:szCs w:val="28"/>
        </w:rPr>
        <w:t>Нижни</w:t>
      </w:r>
      <w:r w:rsidR="000D2E16" w:rsidRPr="008057A5">
        <w:rPr>
          <w:color w:val="000000" w:themeColor="text1"/>
          <w:sz w:val="28"/>
          <w:szCs w:val="28"/>
        </w:rPr>
        <w:t>х Сергах по 1</w:t>
      </w:r>
      <w:r w:rsidR="00A663CD" w:rsidRPr="008057A5">
        <w:rPr>
          <w:color w:val="000000" w:themeColor="text1"/>
          <w:sz w:val="28"/>
          <w:szCs w:val="28"/>
        </w:rPr>
        <w:t xml:space="preserve">. </w:t>
      </w:r>
      <w:r w:rsidR="008713EF" w:rsidRPr="008057A5">
        <w:rPr>
          <w:color w:val="000000" w:themeColor="text1"/>
          <w:sz w:val="28"/>
          <w:szCs w:val="28"/>
        </w:rPr>
        <w:t>Тр</w:t>
      </w:r>
      <w:r w:rsidR="00A663CD" w:rsidRPr="008057A5">
        <w:rPr>
          <w:color w:val="000000" w:themeColor="text1"/>
          <w:sz w:val="28"/>
          <w:szCs w:val="28"/>
        </w:rPr>
        <w:t>ое из них были не пристегнуты штатным ремнем безопасности, один ребенок перевозился</w:t>
      </w:r>
      <w:r w:rsidR="008057A5" w:rsidRPr="008057A5">
        <w:rPr>
          <w:color w:val="000000" w:themeColor="text1"/>
          <w:sz w:val="28"/>
          <w:szCs w:val="28"/>
        </w:rPr>
        <w:t xml:space="preserve"> без детского удерживающего </w:t>
      </w:r>
      <w:r w:rsidR="008057A5" w:rsidRPr="008057A5">
        <w:rPr>
          <w:color w:val="000000" w:themeColor="text1"/>
          <w:sz w:val="28"/>
          <w:szCs w:val="28"/>
        </w:rPr>
        <w:lastRenderedPageBreak/>
        <w:t>устройства, еще один</w:t>
      </w:r>
      <w:r w:rsidR="00A663CD" w:rsidRPr="008057A5">
        <w:rPr>
          <w:color w:val="000000" w:themeColor="text1"/>
          <w:sz w:val="28"/>
          <w:szCs w:val="28"/>
        </w:rPr>
        <w:t xml:space="preserve"> в детском удерживающем устройстве, несоответствующем росту и весу ребенка. </w:t>
      </w:r>
    </w:p>
    <w:p w:rsidR="00A663CD" w:rsidRPr="008057A5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45782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07141" w:rsidRDefault="00B07141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8057A5"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 w:rsidRPr="008057A5">
        <w:rPr>
          <w:color w:val="000000" w:themeColor="text1"/>
          <w:sz w:val="28"/>
          <w:szCs w:val="28"/>
        </w:rPr>
        <w:t xml:space="preserve">е </w:t>
      </w:r>
      <w:r w:rsidRPr="008057A5">
        <w:rPr>
          <w:color w:val="000000" w:themeColor="text1"/>
          <w:sz w:val="28"/>
          <w:szCs w:val="28"/>
        </w:rPr>
        <w:t>пассажирско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сидени</w:t>
      </w:r>
      <w:r w:rsidR="00435BB7" w:rsidRPr="008057A5">
        <w:rPr>
          <w:color w:val="000000" w:themeColor="text1"/>
          <w:sz w:val="28"/>
          <w:szCs w:val="28"/>
        </w:rPr>
        <w:t>е</w:t>
      </w:r>
      <w:r w:rsidRPr="008057A5">
        <w:rPr>
          <w:color w:val="000000" w:themeColor="text1"/>
          <w:sz w:val="28"/>
          <w:szCs w:val="28"/>
        </w:rPr>
        <w:t xml:space="preserve"> справа (</w:t>
      </w:r>
      <w:r w:rsidR="008057A5" w:rsidRPr="008057A5">
        <w:rPr>
          <w:color w:val="000000" w:themeColor="text1"/>
          <w:sz w:val="28"/>
          <w:szCs w:val="28"/>
        </w:rPr>
        <w:t>31</w:t>
      </w:r>
      <w:r w:rsidRPr="008057A5">
        <w:rPr>
          <w:color w:val="000000" w:themeColor="text1"/>
          <w:sz w:val="28"/>
          <w:szCs w:val="28"/>
        </w:rPr>
        <w:t>).</w:t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105819">
        <w:rPr>
          <w:color w:val="000000" w:themeColor="text1"/>
          <w:sz w:val="28"/>
          <w:szCs w:val="28"/>
        </w:rPr>
        <w:t xml:space="preserve">Подавляющее большинство происшествий, </w:t>
      </w:r>
      <w:r w:rsidR="0016254C" w:rsidRPr="00105819">
        <w:rPr>
          <w:color w:val="000000" w:themeColor="text1"/>
          <w:sz w:val="28"/>
          <w:szCs w:val="28"/>
        </w:rPr>
        <w:t>в которых</w:t>
      </w:r>
      <w:r w:rsidRPr="00105819">
        <w:rPr>
          <w:color w:val="000000" w:themeColor="text1"/>
          <w:sz w:val="28"/>
          <w:szCs w:val="28"/>
        </w:rPr>
        <w:t xml:space="preserve"> пострадали дети-пассажиры</w:t>
      </w:r>
      <w:r w:rsidR="00012146" w:rsidRPr="00105819">
        <w:rPr>
          <w:color w:val="000000" w:themeColor="text1"/>
          <w:sz w:val="28"/>
          <w:szCs w:val="28"/>
        </w:rPr>
        <w:t>- это</w:t>
      </w:r>
      <w:r w:rsidRPr="00105819">
        <w:rPr>
          <w:color w:val="000000" w:themeColor="text1"/>
          <w:sz w:val="28"/>
          <w:szCs w:val="28"/>
        </w:rPr>
        <w:t xml:space="preserve"> столкновения транспортных средств</w:t>
      </w:r>
      <w:r w:rsidR="000E0536" w:rsidRPr="00105819">
        <w:rPr>
          <w:color w:val="000000" w:themeColor="text1"/>
          <w:sz w:val="28"/>
          <w:szCs w:val="28"/>
        </w:rPr>
        <w:t xml:space="preserve"> </w:t>
      </w:r>
      <w:r w:rsidR="00FE70FD" w:rsidRPr="00105819">
        <w:rPr>
          <w:color w:val="000000" w:themeColor="text1"/>
          <w:sz w:val="28"/>
          <w:szCs w:val="28"/>
        </w:rPr>
        <w:t>(</w:t>
      </w:r>
      <w:r w:rsidR="008057A5" w:rsidRPr="00105819">
        <w:rPr>
          <w:color w:val="000000" w:themeColor="text1"/>
          <w:sz w:val="28"/>
          <w:szCs w:val="28"/>
        </w:rPr>
        <w:t>43</w:t>
      </w:r>
      <w:r w:rsidR="00E77962" w:rsidRPr="00105819">
        <w:rPr>
          <w:color w:val="000000" w:themeColor="text1"/>
          <w:sz w:val="28"/>
          <w:szCs w:val="28"/>
        </w:rPr>
        <w:t xml:space="preserve">; </w:t>
      </w:r>
      <w:r w:rsidR="008057A5" w:rsidRPr="00105819">
        <w:rPr>
          <w:color w:val="000000" w:themeColor="text1"/>
          <w:sz w:val="28"/>
          <w:szCs w:val="28"/>
        </w:rPr>
        <w:t>-6,5%</w:t>
      </w:r>
      <w:r w:rsidR="0016254C" w:rsidRPr="00105819">
        <w:rPr>
          <w:color w:val="000000" w:themeColor="text1"/>
          <w:sz w:val="28"/>
          <w:szCs w:val="28"/>
        </w:rPr>
        <w:t>)</w:t>
      </w:r>
      <w:r w:rsidR="006E42EF" w:rsidRPr="00105819">
        <w:rPr>
          <w:color w:val="000000" w:themeColor="text1"/>
          <w:sz w:val="28"/>
          <w:szCs w:val="28"/>
        </w:rPr>
        <w:t xml:space="preserve">, </w:t>
      </w:r>
      <w:r w:rsidR="00F81B95" w:rsidRPr="00105819">
        <w:rPr>
          <w:color w:val="000000" w:themeColor="text1"/>
          <w:sz w:val="28"/>
          <w:szCs w:val="28"/>
        </w:rPr>
        <w:t xml:space="preserve">количество травмированных в них детей увеличилось </w:t>
      </w:r>
      <w:r w:rsidR="006E42EF" w:rsidRPr="00105819">
        <w:rPr>
          <w:color w:val="000000" w:themeColor="text1"/>
          <w:sz w:val="28"/>
          <w:szCs w:val="28"/>
        </w:rPr>
        <w:t>н</w:t>
      </w:r>
      <w:r w:rsidR="00CC0F59" w:rsidRPr="00105819">
        <w:rPr>
          <w:color w:val="000000" w:themeColor="text1"/>
          <w:sz w:val="28"/>
          <w:szCs w:val="28"/>
        </w:rPr>
        <w:t xml:space="preserve">а </w:t>
      </w:r>
      <w:r w:rsidR="008057A5" w:rsidRPr="00105819">
        <w:rPr>
          <w:color w:val="000000" w:themeColor="text1"/>
          <w:sz w:val="28"/>
          <w:szCs w:val="28"/>
        </w:rPr>
        <w:t>8</w:t>
      </w:r>
      <w:r w:rsidR="0016254C" w:rsidRPr="00105819">
        <w:rPr>
          <w:color w:val="000000" w:themeColor="text1"/>
          <w:sz w:val="28"/>
          <w:szCs w:val="28"/>
        </w:rPr>
        <w:t xml:space="preserve">% </w:t>
      </w:r>
      <w:r w:rsidR="00CC0F59" w:rsidRPr="00105819">
        <w:rPr>
          <w:color w:val="000000" w:themeColor="text1"/>
          <w:sz w:val="28"/>
          <w:szCs w:val="28"/>
        </w:rPr>
        <w:t>(</w:t>
      </w:r>
      <w:r w:rsidR="008057A5" w:rsidRPr="00105819">
        <w:rPr>
          <w:color w:val="000000" w:themeColor="text1"/>
          <w:sz w:val="28"/>
          <w:szCs w:val="28"/>
        </w:rPr>
        <w:t>55</w:t>
      </w:r>
      <w:r w:rsidR="00CC0F59" w:rsidRPr="00105819">
        <w:rPr>
          <w:color w:val="000000" w:themeColor="text1"/>
          <w:sz w:val="28"/>
          <w:szCs w:val="28"/>
        </w:rPr>
        <w:t>)</w:t>
      </w:r>
      <w:r w:rsidR="003F3119" w:rsidRPr="00105819">
        <w:rPr>
          <w:color w:val="000000" w:themeColor="text1"/>
          <w:sz w:val="28"/>
          <w:szCs w:val="28"/>
        </w:rPr>
        <w:t>.</w:t>
      </w:r>
      <w:r w:rsidR="00CC0F59" w:rsidRPr="00105819">
        <w:rPr>
          <w:color w:val="000000" w:themeColor="text1"/>
          <w:sz w:val="28"/>
          <w:szCs w:val="28"/>
        </w:rPr>
        <w:t xml:space="preserve"> </w:t>
      </w:r>
      <w:r w:rsidR="00105819" w:rsidRPr="00105819">
        <w:rPr>
          <w:color w:val="000000" w:themeColor="text1"/>
          <w:sz w:val="28"/>
          <w:szCs w:val="28"/>
        </w:rPr>
        <w:t>Четв</w:t>
      </w:r>
      <w:r w:rsidR="00E85429" w:rsidRPr="00105819">
        <w:rPr>
          <w:color w:val="000000" w:themeColor="text1"/>
          <w:sz w:val="28"/>
          <w:szCs w:val="28"/>
        </w:rPr>
        <w:t>е</w:t>
      </w:r>
      <w:r w:rsidR="00105819" w:rsidRPr="00105819">
        <w:rPr>
          <w:color w:val="000000" w:themeColor="text1"/>
          <w:sz w:val="28"/>
          <w:szCs w:val="28"/>
        </w:rPr>
        <w:t>р</w:t>
      </w:r>
      <w:r w:rsidR="00E85429" w:rsidRPr="00105819">
        <w:rPr>
          <w:color w:val="000000" w:themeColor="text1"/>
          <w:sz w:val="28"/>
          <w:szCs w:val="28"/>
        </w:rPr>
        <w:t>ть</w:t>
      </w:r>
      <w:r w:rsidRPr="00105819">
        <w:rPr>
          <w:color w:val="000000" w:themeColor="text1"/>
          <w:sz w:val="28"/>
          <w:szCs w:val="28"/>
        </w:rPr>
        <w:t xml:space="preserve"> столкновений</w:t>
      </w:r>
      <w:r w:rsidR="00CC0F59" w:rsidRPr="00105819">
        <w:rPr>
          <w:color w:val="000000" w:themeColor="text1"/>
          <w:sz w:val="28"/>
          <w:szCs w:val="28"/>
        </w:rPr>
        <w:t xml:space="preserve"> (</w:t>
      </w:r>
      <w:r w:rsidR="00E85429" w:rsidRPr="00105819">
        <w:rPr>
          <w:color w:val="000000" w:themeColor="text1"/>
          <w:sz w:val="28"/>
          <w:szCs w:val="28"/>
        </w:rPr>
        <w:t>1</w:t>
      </w:r>
      <w:r w:rsidR="006A3390" w:rsidRPr="00105819">
        <w:rPr>
          <w:color w:val="000000" w:themeColor="text1"/>
          <w:sz w:val="28"/>
          <w:szCs w:val="28"/>
        </w:rPr>
        <w:t>2</w:t>
      </w:r>
      <w:r w:rsidR="00E77962" w:rsidRPr="00105819">
        <w:rPr>
          <w:color w:val="000000" w:themeColor="text1"/>
          <w:sz w:val="28"/>
          <w:szCs w:val="28"/>
        </w:rPr>
        <w:t>; -</w:t>
      </w:r>
      <w:r w:rsidR="00105819" w:rsidRPr="00105819">
        <w:rPr>
          <w:color w:val="000000" w:themeColor="text1"/>
          <w:sz w:val="28"/>
          <w:szCs w:val="28"/>
        </w:rPr>
        <w:t>4</w:t>
      </w:r>
      <w:r w:rsidR="006A3390" w:rsidRPr="00105819">
        <w:rPr>
          <w:color w:val="000000" w:themeColor="text1"/>
          <w:sz w:val="28"/>
          <w:szCs w:val="28"/>
        </w:rPr>
        <w:t>0</w:t>
      </w:r>
      <w:r w:rsidR="00E77962" w:rsidRPr="00105819">
        <w:rPr>
          <w:color w:val="000000" w:themeColor="text1"/>
          <w:sz w:val="28"/>
          <w:szCs w:val="28"/>
        </w:rPr>
        <w:t>%</w:t>
      </w:r>
      <w:r w:rsidR="00CC0F59" w:rsidRPr="00105819">
        <w:rPr>
          <w:color w:val="000000" w:themeColor="text1"/>
          <w:sz w:val="28"/>
          <w:szCs w:val="28"/>
        </w:rPr>
        <w:t xml:space="preserve">) </w:t>
      </w:r>
      <w:r w:rsidRPr="00105819">
        <w:rPr>
          <w:color w:val="000000" w:themeColor="text1"/>
          <w:sz w:val="28"/>
          <w:szCs w:val="28"/>
        </w:rPr>
        <w:t>связана с выездом на полосу встречного движения</w:t>
      </w:r>
      <w:r w:rsidR="006E42EF" w:rsidRPr="00105819">
        <w:rPr>
          <w:color w:val="000000" w:themeColor="text1"/>
          <w:sz w:val="28"/>
          <w:szCs w:val="28"/>
        </w:rPr>
        <w:t>,</w:t>
      </w:r>
      <w:r w:rsidRPr="00105819">
        <w:rPr>
          <w:color w:val="000000" w:themeColor="text1"/>
          <w:sz w:val="28"/>
          <w:szCs w:val="28"/>
        </w:rPr>
        <w:t xml:space="preserve"> </w:t>
      </w:r>
      <w:r w:rsidR="00F81B95" w:rsidRPr="00105819">
        <w:rPr>
          <w:color w:val="000000" w:themeColor="text1"/>
          <w:sz w:val="28"/>
          <w:szCs w:val="28"/>
        </w:rPr>
        <w:t xml:space="preserve">в данных происшествиях </w:t>
      </w:r>
      <w:r w:rsidR="006E42EF" w:rsidRPr="00105819">
        <w:rPr>
          <w:color w:val="000000" w:themeColor="text1"/>
          <w:sz w:val="28"/>
          <w:szCs w:val="28"/>
        </w:rPr>
        <w:t>травмированы</w:t>
      </w:r>
      <w:r w:rsidR="00010455" w:rsidRPr="00105819">
        <w:rPr>
          <w:color w:val="000000" w:themeColor="text1"/>
          <w:sz w:val="28"/>
          <w:szCs w:val="28"/>
        </w:rPr>
        <w:t xml:space="preserve"> </w:t>
      </w:r>
      <w:r w:rsidR="00E85429" w:rsidRPr="00105819">
        <w:rPr>
          <w:color w:val="000000" w:themeColor="text1"/>
          <w:sz w:val="28"/>
          <w:szCs w:val="28"/>
        </w:rPr>
        <w:t>1</w:t>
      </w:r>
      <w:r w:rsidR="006A3390" w:rsidRPr="00105819">
        <w:rPr>
          <w:color w:val="000000" w:themeColor="text1"/>
          <w:sz w:val="28"/>
          <w:szCs w:val="28"/>
        </w:rPr>
        <w:t>9</w:t>
      </w:r>
      <w:r w:rsidR="00EB04F4" w:rsidRPr="00105819">
        <w:rPr>
          <w:color w:val="000000" w:themeColor="text1"/>
          <w:sz w:val="28"/>
          <w:szCs w:val="28"/>
        </w:rPr>
        <w:t xml:space="preserve"> (-</w:t>
      </w:r>
      <w:r w:rsidR="00105819" w:rsidRPr="00105819">
        <w:rPr>
          <w:color w:val="000000" w:themeColor="text1"/>
          <w:sz w:val="28"/>
          <w:szCs w:val="28"/>
        </w:rPr>
        <w:t>29</w:t>
      </w:r>
      <w:r w:rsidR="00E85429" w:rsidRPr="00105819">
        <w:rPr>
          <w:color w:val="000000" w:themeColor="text1"/>
          <w:sz w:val="28"/>
          <w:szCs w:val="28"/>
        </w:rPr>
        <w:t>,</w:t>
      </w:r>
      <w:r w:rsidR="00105819" w:rsidRPr="00105819">
        <w:rPr>
          <w:color w:val="000000" w:themeColor="text1"/>
          <w:sz w:val="28"/>
          <w:szCs w:val="28"/>
        </w:rPr>
        <w:t>6</w:t>
      </w:r>
      <w:r w:rsidR="00EB04F4" w:rsidRPr="00105819">
        <w:rPr>
          <w:color w:val="000000" w:themeColor="text1"/>
          <w:sz w:val="28"/>
          <w:szCs w:val="28"/>
        </w:rPr>
        <w:t>%)</w:t>
      </w:r>
      <w:r w:rsidR="00010455" w:rsidRPr="00105819">
        <w:rPr>
          <w:color w:val="000000" w:themeColor="text1"/>
          <w:sz w:val="28"/>
          <w:szCs w:val="28"/>
        </w:rPr>
        <w:t xml:space="preserve"> детей</w:t>
      </w:r>
      <w:r w:rsidRPr="00105819">
        <w:rPr>
          <w:color w:val="000000" w:themeColor="text1"/>
          <w:sz w:val="28"/>
          <w:szCs w:val="28"/>
        </w:rPr>
        <w:t xml:space="preserve">. </w:t>
      </w:r>
      <w:r w:rsidR="006E42EF" w:rsidRPr="00105819">
        <w:rPr>
          <w:color w:val="000000" w:themeColor="text1"/>
          <w:sz w:val="28"/>
          <w:szCs w:val="28"/>
        </w:rPr>
        <w:t>По причине</w:t>
      </w:r>
      <w:r w:rsidR="00105819" w:rsidRPr="00105819">
        <w:rPr>
          <w:color w:val="000000" w:themeColor="text1"/>
          <w:sz w:val="28"/>
          <w:szCs w:val="28"/>
        </w:rPr>
        <w:t xml:space="preserve"> </w:t>
      </w:r>
      <w:r w:rsidR="00E85429" w:rsidRPr="00105819">
        <w:rPr>
          <w:color w:val="000000" w:themeColor="text1"/>
          <w:sz w:val="28"/>
          <w:szCs w:val="28"/>
        </w:rPr>
        <w:t>несоблюдения очередности проезда, пострадали 1</w:t>
      </w:r>
      <w:r w:rsidR="00105819" w:rsidRPr="00105819">
        <w:rPr>
          <w:color w:val="000000" w:themeColor="text1"/>
          <w:sz w:val="28"/>
          <w:szCs w:val="28"/>
        </w:rPr>
        <w:t>8</w:t>
      </w:r>
      <w:r w:rsidR="00E85429" w:rsidRPr="00105819">
        <w:rPr>
          <w:color w:val="000000" w:themeColor="text1"/>
          <w:sz w:val="28"/>
          <w:szCs w:val="28"/>
        </w:rPr>
        <w:t xml:space="preserve"> (</w:t>
      </w:r>
      <w:r w:rsidR="00105819" w:rsidRPr="00105819">
        <w:rPr>
          <w:color w:val="000000" w:themeColor="text1"/>
          <w:sz w:val="28"/>
          <w:szCs w:val="28"/>
        </w:rPr>
        <w:t>-5,3</w:t>
      </w:r>
      <w:r w:rsidR="00E85429" w:rsidRPr="00105819">
        <w:rPr>
          <w:color w:val="000000" w:themeColor="text1"/>
          <w:sz w:val="28"/>
          <w:szCs w:val="28"/>
        </w:rPr>
        <w:t>%) несовершеннолетних. Из-за</w:t>
      </w:r>
      <w:r w:rsidRPr="00105819">
        <w:rPr>
          <w:color w:val="000000" w:themeColor="text1"/>
          <w:sz w:val="28"/>
          <w:szCs w:val="28"/>
        </w:rPr>
        <w:t xml:space="preserve"> </w:t>
      </w:r>
      <w:r w:rsidR="00010455" w:rsidRPr="00105819">
        <w:rPr>
          <w:color w:val="000000" w:themeColor="text1"/>
          <w:sz w:val="28"/>
          <w:szCs w:val="28"/>
        </w:rPr>
        <w:t xml:space="preserve">несоответствия скорости конкретным условиям травмированы </w:t>
      </w:r>
      <w:r w:rsidR="00D255EE" w:rsidRPr="00105819">
        <w:rPr>
          <w:color w:val="000000" w:themeColor="text1"/>
          <w:sz w:val="28"/>
          <w:szCs w:val="28"/>
        </w:rPr>
        <w:t>1</w:t>
      </w:r>
      <w:r w:rsidR="00105819" w:rsidRPr="00105819">
        <w:rPr>
          <w:color w:val="000000" w:themeColor="text1"/>
          <w:sz w:val="28"/>
          <w:szCs w:val="28"/>
        </w:rPr>
        <w:t>7</w:t>
      </w:r>
      <w:r w:rsidR="00B9529C" w:rsidRPr="00105819">
        <w:rPr>
          <w:color w:val="000000" w:themeColor="text1"/>
          <w:sz w:val="28"/>
          <w:szCs w:val="28"/>
        </w:rPr>
        <w:t xml:space="preserve"> </w:t>
      </w:r>
      <w:r w:rsidR="006A3390" w:rsidRPr="00105819">
        <w:rPr>
          <w:color w:val="000000" w:themeColor="text1"/>
          <w:sz w:val="28"/>
          <w:szCs w:val="28"/>
        </w:rPr>
        <w:t>(</w:t>
      </w:r>
      <w:r w:rsidR="00105819" w:rsidRPr="00105819">
        <w:rPr>
          <w:color w:val="000000" w:themeColor="text1"/>
          <w:sz w:val="28"/>
          <w:szCs w:val="28"/>
        </w:rPr>
        <w:t>+42%</w:t>
      </w:r>
      <w:r w:rsidR="00E85429" w:rsidRPr="00105819">
        <w:rPr>
          <w:color w:val="000000" w:themeColor="text1"/>
          <w:sz w:val="28"/>
          <w:szCs w:val="28"/>
        </w:rPr>
        <w:t>) детей</w:t>
      </w:r>
      <w:r w:rsidR="00105819" w:rsidRPr="00105819">
        <w:rPr>
          <w:color w:val="000000" w:themeColor="text1"/>
          <w:sz w:val="28"/>
          <w:szCs w:val="28"/>
        </w:rPr>
        <w:t>, по причине нарушения правил обгона пострадали 4 ребенка (+33,3%)</w:t>
      </w:r>
      <w:r w:rsidR="00010455" w:rsidRPr="00105819">
        <w:rPr>
          <w:color w:val="000000" w:themeColor="text1"/>
          <w:sz w:val="28"/>
          <w:szCs w:val="28"/>
        </w:rPr>
        <w:t xml:space="preserve">. </w:t>
      </w:r>
    </w:p>
    <w:p w:rsidR="00336E60" w:rsidRPr="00105819" w:rsidRDefault="00336E60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57659" w:rsidRPr="00BB0323" w:rsidRDefault="00336E60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 wp14:anchorId="49F082CD" wp14:editId="2AD6C306">
            <wp:extent cx="5762625" cy="154305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46F24" w:rsidRDefault="00A46F24" w:rsidP="008D3CA4">
      <w:pPr>
        <w:ind w:firstLine="720"/>
        <w:jc w:val="both"/>
        <w:rPr>
          <w:color w:val="FF0000"/>
          <w:sz w:val="28"/>
          <w:szCs w:val="28"/>
        </w:rPr>
      </w:pPr>
    </w:p>
    <w:p w:rsidR="00B57659" w:rsidRPr="003434CA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463880" w:rsidRPr="0083352F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C63EA5">
        <w:rPr>
          <w:color w:val="000000" w:themeColor="text1"/>
          <w:sz w:val="28"/>
          <w:szCs w:val="28"/>
        </w:rPr>
        <w:t xml:space="preserve">На </w:t>
      </w:r>
      <w:r w:rsidR="00155F7E" w:rsidRPr="00C63EA5">
        <w:rPr>
          <w:color w:val="000000" w:themeColor="text1"/>
          <w:sz w:val="28"/>
          <w:szCs w:val="28"/>
        </w:rPr>
        <w:t xml:space="preserve">автомобильных </w:t>
      </w:r>
      <w:r w:rsidRPr="00C63EA5">
        <w:rPr>
          <w:color w:val="000000" w:themeColor="text1"/>
          <w:sz w:val="28"/>
          <w:szCs w:val="28"/>
        </w:rPr>
        <w:t>дорогах, расположенных в черте населенных пунктов</w:t>
      </w:r>
      <w:r w:rsidR="00754B79" w:rsidRPr="00C63EA5">
        <w:rPr>
          <w:color w:val="000000" w:themeColor="text1"/>
          <w:sz w:val="28"/>
          <w:szCs w:val="28"/>
        </w:rPr>
        <w:t>,</w:t>
      </w:r>
      <w:r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зарегистрировано</w:t>
      </w:r>
      <w:r w:rsidR="000E0536" w:rsidRPr="00C63EA5">
        <w:rPr>
          <w:color w:val="000000" w:themeColor="text1"/>
          <w:sz w:val="28"/>
          <w:szCs w:val="28"/>
        </w:rPr>
        <w:t xml:space="preserve"> </w:t>
      </w:r>
      <w:r w:rsidR="00C63EA5" w:rsidRPr="00C63EA5">
        <w:rPr>
          <w:color w:val="000000" w:themeColor="text1"/>
          <w:sz w:val="28"/>
          <w:szCs w:val="28"/>
        </w:rPr>
        <w:t>5</w:t>
      </w:r>
      <w:r w:rsidR="001021A1" w:rsidRPr="00C63EA5">
        <w:rPr>
          <w:color w:val="000000" w:themeColor="text1"/>
          <w:sz w:val="28"/>
          <w:szCs w:val="28"/>
        </w:rPr>
        <w:t>7</w:t>
      </w:r>
      <w:r w:rsidR="000E0536"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ДТП (-</w:t>
      </w:r>
      <w:r w:rsidR="00C63EA5" w:rsidRPr="00C63EA5">
        <w:rPr>
          <w:color w:val="000000" w:themeColor="text1"/>
          <w:sz w:val="28"/>
          <w:szCs w:val="28"/>
        </w:rPr>
        <w:t>4</w:t>
      </w:r>
      <w:r w:rsidR="001021A1" w:rsidRPr="00C63EA5">
        <w:rPr>
          <w:color w:val="000000" w:themeColor="text1"/>
          <w:sz w:val="28"/>
          <w:szCs w:val="28"/>
        </w:rPr>
        <w:t>2</w:t>
      </w:r>
      <w:r w:rsidR="00C63EA5" w:rsidRPr="00C63EA5">
        <w:rPr>
          <w:color w:val="000000" w:themeColor="text1"/>
          <w:sz w:val="28"/>
          <w:szCs w:val="28"/>
        </w:rPr>
        <w:t>,4</w:t>
      </w:r>
      <w:r w:rsidRPr="00C63EA5">
        <w:rPr>
          <w:color w:val="000000" w:themeColor="text1"/>
          <w:sz w:val="28"/>
          <w:szCs w:val="28"/>
        </w:rPr>
        <w:t>%</w:t>
      </w:r>
      <w:r w:rsidR="00892268" w:rsidRPr="00C63EA5">
        <w:rPr>
          <w:color w:val="000000" w:themeColor="text1"/>
          <w:sz w:val="28"/>
          <w:szCs w:val="28"/>
        </w:rPr>
        <w:t>)</w:t>
      </w:r>
      <w:r w:rsidR="00513661" w:rsidRPr="00C63EA5">
        <w:rPr>
          <w:color w:val="000000" w:themeColor="text1"/>
          <w:sz w:val="28"/>
          <w:szCs w:val="28"/>
        </w:rPr>
        <w:t>,</w:t>
      </w:r>
      <w:r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 xml:space="preserve">в которых пострадали </w:t>
      </w:r>
      <w:r w:rsidR="00C63EA5" w:rsidRPr="00C63EA5">
        <w:rPr>
          <w:color w:val="000000" w:themeColor="text1"/>
          <w:sz w:val="28"/>
          <w:szCs w:val="28"/>
        </w:rPr>
        <w:t>6</w:t>
      </w:r>
      <w:r w:rsidR="001021A1" w:rsidRPr="00C63EA5">
        <w:rPr>
          <w:color w:val="000000" w:themeColor="text1"/>
          <w:sz w:val="28"/>
          <w:szCs w:val="28"/>
        </w:rPr>
        <w:t>2</w:t>
      </w:r>
      <w:r w:rsidR="00B91CD9" w:rsidRPr="00C63EA5">
        <w:rPr>
          <w:color w:val="000000" w:themeColor="text1"/>
          <w:sz w:val="28"/>
          <w:szCs w:val="28"/>
        </w:rPr>
        <w:t xml:space="preserve"> </w:t>
      </w:r>
      <w:r w:rsidR="00892268" w:rsidRPr="00C63EA5">
        <w:rPr>
          <w:color w:val="000000" w:themeColor="text1"/>
          <w:sz w:val="28"/>
          <w:szCs w:val="28"/>
        </w:rPr>
        <w:t>(-</w:t>
      </w:r>
      <w:r w:rsidR="00C63EA5" w:rsidRPr="00C63EA5">
        <w:rPr>
          <w:color w:val="000000" w:themeColor="text1"/>
          <w:sz w:val="28"/>
          <w:szCs w:val="28"/>
        </w:rPr>
        <w:t>38,6</w:t>
      </w:r>
      <w:r w:rsidR="00892268" w:rsidRPr="00C63EA5">
        <w:rPr>
          <w:color w:val="000000" w:themeColor="text1"/>
          <w:sz w:val="28"/>
          <w:szCs w:val="28"/>
        </w:rPr>
        <w:t xml:space="preserve">%) </w:t>
      </w:r>
      <w:r w:rsidR="001021A1" w:rsidRPr="00C63EA5">
        <w:rPr>
          <w:color w:val="000000" w:themeColor="text1"/>
          <w:sz w:val="28"/>
          <w:szCs w:val="28"/>
        </w:rPr>
        <w:t>ребенка</w:t>
      </w:r>
      <w:r w:rsidRPr="00C63EA5">
        <w:rPr>
          <w:color w:val="000000" w:themeColor="text1"/>
          <w:sz w:val="28"/>
          <w:szCs w:val="28"/>
        </w:rPr>
        <w:t>.</w:t>
      </w:r>
      <w:r w:rsidR="008D3CA4" w:rsidRPr="00C63EA5">
        <w:rPr>
          <w:color w:val="000000" w:themeColor="text1"/>
          <w:sz w:val="28"/>
          <w:szCs w:val="28"/>
        </w:rPr>
        <w:t xml:space="preserve"> </w:t>
      </w:r>
      <w:r w:rsidR="00155F7E" w:rsidRPr="00C63EA5">
        <w:rPr>
          <w:color w:val="000000" w:themeColor="text1"/>
          <w:sz w:val="28"/>
          <w:szCs w:val="28"/>
        </w:rPr>
        <w:t>На автомобильных дорогах в</w:t>
      </w:r>
      <w:r w:rsidR="008D3CA4" w:rsidRPr="00C63EA5">
        <w:rPr>
          <w:color w:val="000000" w:themeColor="text1"/>
          <w:sz w:val="28"/>
          <w:szCs w:val="28"/>
        </w:rPr>
        <w:t xml:space="preserve">не населенных пунктов </w:t>
      </w:r>
      <w:r w:rsidR="00892268" w:rsidRPr="00C63EA5">
        <w:rPr>
          <w:color w:val="000000" w:themeColor="text1"/>
          <w:sz w:val="28"/>
          <w:szCs w:val="28"/>
        </w:rPr>
        <w:t xml:space="preserve">зарегистрировано </w:t>
      </w:r>
      <w:r w:rsidR="00963C77">
        <w:rPr>
          <w:color w:val="000000" w:themeColor="text1"/>
          <w:sz w:val="28"/>
          <w:szCs w:val="28"/>
        </w:rPr>
        <w:t>24</w:t>
      </w:r>
      <w:r w:rsidR="00892268" w:rsidRPr="00963C77">
        <w:rPr>
          <w:color w:val="000000" w:themeColor="text1"/>
          <w:sz w:val="28"/>
          <w:szCs w:val="28"/>
        </w:rPr>
        <w:t xml:space="preserve"> ДТП (</w:t>
      </w:r>
      <w:r w:rsidR="00963C77">
        <w:rPr>
          <w:color w:val="000000" w:themeColor="text1"/>
          <w:sz w:val="28"/>
          <w:szCs w:val="28"/>
        </w:rPr>
        <w:t>+4,3%</w:t>
      </w:r>
      <w:r w:rsidR="00892268" w:rsidRPr="00963C77">
        <w:rPr>
          <w:color w:val="000000" w:themeColor="text1"/>
          <w:sz w:val="28"/>
          <w:szCs w:val="28"/>
        </w:rPr>
        <w:t>)</w:t>
      </w:r>
      <w:r w:rsidR="008D3CA4" w:rsidRPr="00963C77">
        <w:rPr>
          <w:color w:val="000000" w:themeColor="text1"/>
          <w:sz w:val="28"/>
          <w:szCs w:val="28"/>
        </w:rPr>
        <w:t>,</w:t>
      </w:r>
      <w:r w:rsidRPr="00963C77">
        <w:rPr>
          <w:color w:val="000000" w:themeColor="text1"/>
          <w:sz w:val="28"/>
          <w:szCs w:val="28"/>
        </w:rPr>
        <w:t xml:space="preserve"> травмирован</w:t>
      </w:r>
      <w:r w:rsidR="00892268" w:rsidRPr="00963C77">
        <w:rPr>
          <w:color w:val="000000" w:themeColor="text1"/>
          <w:sz w:val="28"/>
          <w:szCs w:val="28"/>
        </w:rPr>
        <w:t xml:space="preserve">ы </w:t>
      </w:r>
      <w:r w:rsidR="00963C77">
        <w:rPr>
          <w:color w:val="000000" w:themeColor="text1"/>
          <w:sz w:val="28"/>
          <w:szCs w:val="28"/>
        </w:rPr>
        <w:t>32</w:t>
      </w:r>
      <w:r w:rsidR="00892268" w:rsidRPr="00963C77">
        <w:rPr>
          <w:color w:val="000000" w:themeColor="text1"/>
          <w:sz w:val="28"/>
          <w:szCs w:val="28"/>
        </w:rPr>
        <w:t xml:space="preserve"> (+</w:t>
      </w:r>
      <w:r w:rsidR="001021A1" w:rsidRPr="00963C77">
        <w:rPr>
          <w:color w:val="000000" w:themeColor="text1"/>
          <w:sz w:val="28"/>
          <w:szCs w:val="28"/>
        </w:rPr>
        <w:t>2</w:t>
      </w:r>
      <w:r w:rsidR="00963C77">
        <w:rPr>
          <w:color w:val="000000" w:themeColor="text1"/>
          <w:sz w:val="28"/>
          <w:szCs w:val="28"/>
        </w:rPr>
        <w:t>8</w:t>
      </w:r>
      <w:r w:rsidR="00892268" w:rsidRPr="00963C77">
        <w:rPr>
          <w:color w:val="000000" w:themeColor="text1"/>
          <w:sz w:val="28"/>
          <w:szCs w:val="28"/>
        </w:rPr>
        <w:t>%) несовершеннолетних.</w:t>
      </w:r>
      <w:r w:rsidR="00892268" w:rsidRPr="0083352F">
        <w:rPr>
          <w:color w:val="FF0000"/>
          <w:sz w:val="28"/>
          <w:szCs w:val="28"/>
        </w:rPr>
        <w:t xml:space="preserve"> </w:t>
      </w:r>
      <w:r w:rsidR="008D3CA4" w:rsidRPr="008F14CD">
        <w:rPr>
          <w:color w:val="000000" w:themeColor="text1"/>
          <w:sz w:val="28"/>
          <w:szCs w:val="28"/>
        </w:rPr>
        <w:t>Из них</w:t>
      </w:r>
      <w:r w:rsidR="00155F7E" w:rsidRPr="008F14CD">
        <w:rPr>
          <w:color w:val="000000" w:themeColor="text1"/>
          <w:sz w:val="28"/>
          <w:szCs w:val="28"/>
        </w:rPr>
        <w:t>,</w:t>
      </w:r>
      <w:r w:rsidR="008D3CA4" w:rsidRPr="008F14CD">
        <w:rPr>
          <w:color w:val="000000" w:themeColor="text1"/>
          <w:sz w:val="28"/>
          <w:szCs w:val="28"/>
        </w:rPr>
        <w:t xml:space="preserve"> на дорогах федерального значения</w:t>
      </w:r>
      <w:r w:rsidRPr="008F14CD">
        <w:rPr>
          <w:color w:val="000000" w:themeColor="text1"/>
          <w:sz w:val="28"/>
          <w:szCs w:val="28"/>
        </w:rPr>
        <w:t xml:space="preserve"> </w:t>
      </w:r>
      <w:r w:rsidR="00442B2A" w:rsidRPr="008F14CD">
        <w:rPr>
          <w:color w:val="000000" w:themeColor="text1"/>
          <w:sz w:val="28"/>
          <w:szCs w:val="28"/>
        </w:rPr>
        <w:t xml:space="preserve">зарегистрировано </w:t>
      </w:r>
      <w:r w:rsidR="008F14CD" w:rsidRPr="008F14CD">
        <w:rPr>
          <w:color w:val="000000" w:themeColor="text1"/>
          <w:sz w:val="28"/>
          <w:szCs w:val="28"/>
        </w:rPr>
        <w:t>5</w:t>
      </w:r>
      <w:r w:rsidR="00C32D36" w:rsidRPr="008F14CD">
        <w:rPr>
          <w:color w:val="000000" w:themeColor="text1"/>
          <w:sz w:val="28"/>
          <w:szCs w:val="28"/>
        </w:rPr>
        <w:t xml:space="preserve"> </w:t>
      </w:r>
      <w:r w:rsidRPr="008F14CD">
        <w:rPr>
          <w:color w:val="000000" w:themeColor="text1"/>
          <w:sz w:val="28"/>
          <w:szCs w:val="28"/>
        </w:rPr>
        <w:t>ДТП</w:t>
      </w:r>
      <w:r w:rsidR="00B9529C" w:rsidRPr="008F14CD">
        <w:rPr>
          <w:color w:val="000000" w:themeColor="text1"/>
          <w:sz w:val="28"/>
          <w:szCs w:val="28"/>
        </w:rPr>
        <w:t xml:space="preserve">, в которых пострадали </w:t>
      </w:r>
      <w:r w:rsidR="008F14CD" w:rsidRPr="008F14CD">
        <w:rPr>
          <w:color w:val="000000" w:themeColor="text1"/>
          <w:sz w:val="28"/>
          <w:szCs w:val="28"/>
        </w:rPr>
        <w:t>8</w:t>
      </w:r>
      <w:r w:rsidR="00B9529C" w:rsidRPr="008F14CD">
        <w:rPr>
          <w:color w:val="000000" w:themeColor="text1"/>
          <w:sz w:val="28"/>
          <w:szCs w:val="28"/>
        </w:rPr>
        <w:t xml:space="preserve"> </w:t>
      </w:r>
      <w:r w:rsidR="00287D0C" w:rsidRPr="008F14CD">
        <w:rPr>
          <w:color w:val="000000" w:themeColor="text1"/>
          <w:sz w:val="28"/>
          <w:szCs w:val="28"/>
        </w:rPr>
        <w:t>детей</w:t>
      </w:r>
      <w:r w:rsidR="00442B2A" w:rsidRPr="008F14CD">
        <w:rPr>
          <w:color w:val="000000" w:themeColor="text1"/>
          <w:sz w:val="28"/>
          <w:szCs w:val="28"/>
        </w:rPr>
        <w:t xml:space="preserve">. </w:t>
      </w:r>
      <w:r w:rsidR="005F3DAA" w:rsidRPr="00945F56">
        <w:rPr>
          <w:color w:val="000000" w:themeColor="text1"/>
          <w:sz w:val="28"/>
          <w:szCs w:val="28"/>
        </w:rPr>
        <w:t>Н</w:t>
      </w:r>
      <w:r w:rsidR="008D3CA4" w:rsidRPr="00945F56">
        <w:rPr>
          <w:color w:val="000000" w:themeColor="text1"/>
          <w:sz w:val="28"/>
          <w:szCs w:val="28"/>
        </w:rPr>
        <w:t xml:space="preserve">а </w:t>
      </w:r>
      <w:r w:rsidR="00155F7E" w:rsidRPr="00945F56">
        <w:rPr>
          <w:color w:val="000000" w:themeColor="text1"/>
          <w:sz w:val="28"/>
          <w:szCs w:val="28"/>
        </w:rPr>
        <w:t xml:space="preserve">автомобильных </w:t>
      </w:r>
      <w:r w:rsidR="008D3CA4" w:rsidRPr="00945F56">
        <w:rPr>
          <w:color w:val="000000" w:themeColor="text1"/>
          <w:sz w:val="28"/>
          <w:szCs w:val="28"/>
        </w:rPr>
        <w:t>дорогах регионального значения</w:t>
      </w:r>
      <w:r w:rsidR="000E0536" w:rsidRPr="00945F56">
        <w:rPr>
          <w:color w:val="000000" w:themeColor="text1"/>
          <w:sz w:val="28"/>
          <w:szCs w:val="28"/>
        </w:rPr>
        <w:t xml:space="preserve"> </w:t>
      </w:r>
      <w:r w:rsidR="00892268" w:rsidRPr="00945F56">
        <w:rPr>
          <w:color w:val="000000" w:themeColor="text1"/>
          <w:sz w:val="28"/>
          <w:szCs w:val="28"/>
        </w:rPr>
        <w:t xml:space="preserve">зарегистрировано </w:t>
      </w:r>
      <w:r w:rsidR="00945F56" w:rsidRPr="00945F56">
        <w:rPr>
          <w:color w:val="000000" w:themeColor="text1"/>
          <w:sz w:val="28"/>
          <w:szCs w:val="28"/>
        </w:rPr>
        <w:t>20</w:t>
      </w:r>
      <w:r w:rsidR="00892268" w:rsidRPr="00945F56">
        <w:rPr>
          <w:color w:val="000000" w:themeColor="text1"/>
          <w:sz w:val="28"/>
          <w:szCs w:val="28"/>
        </w:rPr>
        <w:t xml:space="preserve"> ДТП</w:t>
      </w:r>
      <w:r w:rsidR="008D3CA4" w:rsidRPr="00945F56">
        <w:rPr>
          <w:color w:val="000000" w:themeColor="text1"/>
          <w:sz w:val="28"/>
          <w:szCs w:val="28"/>
        </w:rPr>
        <w:t xml:space="preserve"> </w:t>
      </w:r>
      <w:r w:rsidR="00945F56" w:rsidRPr="00945F56">
        <w:rPr>
          <w:color w:val="000000" w:themeColor="text1"/>
          <w:sz w:val="28"/>
          <w:szCs w:val="28"/>
        </w:rPr>
        <w:br/>
      </w:r>
      <w:r w:rsidR="00892268" w:rsidRPr="00945F56">
        <w:rPr>
          <w:color w:val="000000" w:themeColor="text1"/>
          <w:sz w:val="28"/>
          <w:szCs w:val="28"/>
        </w:rPr>
        <w:t>(-</w:t>
      </w:r>
      <w:r w:rsidR="005F3DAA" w:rsidRPr="00945F56">
        <w:rPr>
          <w:color w:val="000000" w:themeColor="text1"/>
          <w:sz w:val="28"/>
          <w:szCs w:val="28"/>
        </w:rPr>
        <w:t xml:space="preserve"> </w:t>
      </w:r>
      <w:r w:rsidR="007C167D" w:rsidRPr="00945F56">
        <w:rPr>
          <w:color w:val="000000" w:themeColor="text1"/>
          <w:sz w:val="28"/>
          <w:szCs w:val="28"/>
        </w:rPr>
        <w:t>2</w:t>
      </w:r>
      <w:r w:rsidR="00945F56" w:rsidRPr="00945F56">
        <w:rPr>
          <w:color w:val="000000" w:themeColor="text1"/>
          <w:sz w:val="28"/>
          <w:szCs w:val="28"/>
        </w:rPr>
        <w:t>3</w:t>
      </w:r>
      <w:r w:rsidR="005F3DAA" w:rsidRPr="00945F56">
        <w:rPr>
          <w:color w:val="000000" w:themeColor="text1"/>
          <w:sz w:val="28"/>
          <w:szCs w:val="28"/>
        </w:rPr>
        <w:t>%</w:t>
      </w:r>
      <w:r w:rsidR="00892268" w:rsidRPr="00945F56">
        <w:rPr>
          <w:color w:val="000000" w:themeColor="text1"/>
          <w:sz w:val="28"/>
          <w:szCs w:val="28"/>
        </w:rPr>
        <w:t>)</w:t>
      </w:r>
      <w:r w:rsidR="005F3DAA" w:rsidRPr="00945F56">
        <w:rPr>
          <w:color w:val="000000" w:themeColor="text1"/>
          <w:sz w:val="28"/>
          <w:szCs w:val="28"/>
        </w:rPr>
        <w:t xml:space="preserve">, </w:t>
      </w:r>
      <w:r w:rsidR="00892268" w:rsidRPr="00945F56">
        <w:rPr>
          <w:color w:val="000000" w:themeColor="text1"/>
          <w:sz w:val="28"/>
          <w:szCs w:val="28"/>
        </w:rPr>
        <w:t>в которых</w:t>
      </w:r>
      <w:r w:rsidR="005F3DAA" w:rsidRPr="00945F56">
        <w:rPr>
          <w:color w:val="000000" w:themeColor="text1"/>
          <w:sz w:val="28"/>
          <w:szCs w:val="28"/>
        </w:rPr>
        <w:t xml:space="preserve"> </w:t>
      </w:r>
      <w:r w:rsidR="00DD7891" w:rsidRPr="00945F56">
        <w:rPr>
          <w:color w:val="000000" w:themeColor="text1"/>
          <w:sz w:val="28"/>
          <w:szCs w:val="28"/>
        </w:rPr>
        <w:t>2</w:t>
      </w:r>
      <w:r w:rsidR="00945F56" w:rsidRPr="00945F56">
        <w:rPr>
          <w:color w:val="000000" w:themeColor="text1"/>
          <w:sz w:val="28"/>
          <w:szCs w:val="28"/>
        </w:rPr>
        <w:t>5</w:t>
      </w:r>
      <w:r w:rsidR="00892268" w:rsidRPr="00945F56">
        <w:rPr>
          <w:color w:val="000000" w:themeColor="text1"/>
          <w:sz w:val="28"/>
          <w:szCs w:val="28"/>
        </w:rPr>
        <w:t xml:space="preserve"> (</w:t>
      </w:r>
      <w:r w:rsidR="007C167D" w:rsidRPr="00945F56">
        <w:rPr>
          <w:color w:val="000000" w:themeColor="text1"/>
          <w:sz w:val="28"/>
          <w:szCs w:val="28"/>
        </w:rPr>
        <w:t>-</w:t>
      </w:r>
      <w:r w:rsidR="00945F56" w:rsidRPr="00945F56">
        <w:rPr>
          <w:color w:val="000000" w:themeColor="text1"/>
          <w:sz w:val="28"/>
          <w:szCs w:val="28"/>
        </w:rPr>
        <w:t>14</w:t>
      </w:r>
      <w:r w:rsidR="00892268" w:rsidRPr="00945F56">
        <w:rPr>
          <w:color w:val="000000" w:themeColor="text1"/>
          <w:sz w:val="28"/>
          <w:szCs w:val="28"/>
        </w:rPr>
        <w:t>%)</w:t>
      </w:r>
      <w:r w:rsidR="00945F56" w:rsidRPr="00945F56">
        <w:rPr>
          <w:color w:val="000000" w:themeColor="text1"/>
          <w:sz w:val="28"/>
          <w:szCs w:val="28"/>
        </w:rPr>
        <w:t xml:space="preserve"> детей</w:t>
      </w:r>
      <w:r w:rsidR="00892268" w:rsidRPr="00945F56">
        <w:rPr>
          <w:color w:val="000000" w:themeColor="text1"/>
          <w:sz w:val="28"/>
          <w:szCs w:val="28"/>
        </w:rPr>
        <w:t xml:space="preserve"> получил</w:t>
      </w:r>
      <w:r w:rsidR="00945F56" w:rsidRPr="00945F56">
        <w:rPr>
          <w:color w:val="000000" w:themeColor="text1"/>
          <w:sz w:val="28"/>
          <w:szCs w:val="28"/>
        </w:rPr>
        <w:t>и</w:t>
      </w:r>
      <w:r w:rsidR="00892268" w:rsidRPr="00945F56">
        <w:rPr>
          <w:color w:val="000000" w:themeColor="text1"/>
          <w:sz w:val="28"/>
          <w:szCs w:val="28"/>
        </w:rPr>
        <w:t xml:space="preserve"> травмы различной степени тяжести. </w:t>
      </w:r>
      <w:r w:rsidR="00F13072" w:rsidRPr="00666956">
        <w:rPr>
          <w:color w:val="000000" w:themeColor="text1"/>
          <w:sz w:val="28"/>
          <w:szCs w:val="28"/>
        </w:rPr>
        <w:t xml:space="preserve">На дорогах местного значения </w:t>
      </w:r>
      <w:r w:rsidR="00892268" w:rsidRPr="00666956">
        <w:rPr>
          <w:color w:val="000000" w:themeColor="text1"/>
          <w:sz w:val="28"/>
          <w:szCs w:val="28"/>
        </w:rPr>
        <w:t xml:space="preserve">зарегистрировано </w:t>
      </w:r>
      <w:r w:rsidR="00666956" w:rsidRPr="00666956">
        <w:rPr>
          <w:color w:val="000000" w:themeColor="text1"/>
          <w:sz w:val="28"/>
          <w:szCs w:val="28"/>
        </w:rPr>
        <w:t>52</w:t>
      </w:r>
      <w:r w:rsidR="00892268" w:rsidRPr="00666956">
        <w:rPr>
          <w:color w:val="000000" w:themeColor="text1"/>
          <w:sz w:val="28"/>
          <w:szCs w:val="28"/>
        </w:rPr>
        <w:t xml:space="preserve"> ДТП </w:t>
      </w:r>
      <w:r w:rsidR="00DD7891" w:rsidRPr="00666956">
        <w:rPr>
          <w:color w:val="000000" w:themeColor="text1"/>
          <w:sz w:val="28"/>
          <w:szCs w:val="28"/>
        </w:rPr>
        <w:br/>
      </w:r>
      <w:r w:rsidR="00892268" w:rsidRPr="00666956">
        <w:rPr>
          <w:color w:val="000000" w:themeColor="text1"/>
          <w:sz w:val="28"/>
          <w:szCs w:val="28"/>
        </w:rPr>
        <w:t xml:space="preserve">(- </w:t>
      </w:r>
      <w:r w:rsidR="00666956" w:rsidRPr="00666956">
        <w:rPr>
          <w:color w:val="000000" w:themeColor="text1"/>
          <w:sz w:val="28"/>
          <w:szCs w:val="28"/>
        </w:rPr>
        <w:t>34</w:t>
      </w:r>
      <w:r w:rsidR="00892268" w:rsidRPr="00666956">
        <w:rPr>
          <w:color w:val="000000" w:themeColor="text1"/>
          <w:sz w:val="28"/>
          <w:szCs w:val="28"/>
        </w:rPr>
        <w:t>%), в которых травмирован</w:t>
      </w:r>
      <w:r w:rsidR="007C167D" w:rsidRPr="00666956">
        <w:rPr>
          <w:color w:val="000000" w:themeColor="text1"/>
          <w:sz w:val="28"/>
          <w:szCs w:val="28"/>
        </w:rPr>
        <w:t>ы</w:t>
      </w:r>
      <w:r w:rsidR="00892268" w:rsidRPr="00666956">
        <w:rPr>
          <w:color w:val="000000" w:themeColor="text1"/>
          <w:sz w:val="28"/>
          <w:szCs w:val="28"/>
        </w:rPr>
        <w:t xml:space="preserve"> </w:t>
      </w:r>
      <w:r w:rsidR="00666956" w:rsidRPr="00666956">
        <w:rPr>
          <w:color w:val="000000" w:themeColor="text1"/>
          <w:sz w:val="28"/>
          <w:szCs w:val="28"/>
        </w:rPr>
        <w:t>57</w:t>
      </w:r>
      <w:r w:rsidR="00892268" w:rsidRPr="00666956">
        <w:rPr>
          <w:color w:val="000000" w:themeColor="text1"/>
          <w:sz w:val="28"/>
          <w:szCs w:val="28"/>
        </w:rPr>
        <w:t xml:space="preserve"> (-</w:t>
      </w:r>
      <w:r w:rsidR="00666956" w:rsidRPr="00666956">
        <w:rPr>
          <w:color w:val="000000" w:themeColor="text1"/>
          <w:sz w:val="28"/>
          <w:szCs w:val="28"/>
        </w:rPr>
        <w:t>3</w:t>
      </w:r>
      <w:r w:rsidR="00DD7891" w:rsidRPr="00666956">
        <w:rPr>
          <w:color w:val="000000" w:themeColor="text1"/>
          <w:sz w:val="28"/>
          <w:szCs w:val="28"/>
        </w:rPr>
        <w:t>0</w:t>
      </w:r>
      <w:r w:rsidR="00892268" w:rsidRPr="00666956">
        <w:rPr>
          <w:color w:val="000000" w:themeColor="text1"/>
          <w:sz w:val="28"/>
          <w:szCs w:val="28"/>
        </w:rPr>
        <w:t xml:space="preserve">%) </w:t>
      </w:r>
      <w:r w:rsidR="00DD7891" w:rsidRPr="00666956">
        <w:rPr>
          <w:color w:val="000000" w:themeColor="text1"/>
          <w:sz w:val="28"/>
          <w:szCs w:val="28"/>
        </w:rPr>
        <w:t>несовершеннолетних</w:t>
      </w:r>
      <w:r w:rsidR="00892268" w:rsidRPr="00666956">
        <w:rPr>
          <w:color w:val="000000" w:themeColor="text1"/>
          <w:sz w:val="28"/>
          <w:szCs w:val="28"/>
        </w:rPr>
        <w:t>.</w:t>
      </w:r>
    </w:p>
    <w:p w:rsidR="00463880" w:rsidRPr="00D525D4" w:rsidRDefault="004A209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F3A6A" w:rsidRPr="0083352F" w:rsidRDefault="00886639" w:rsidP="006A6AB8">
      <w:pPr>
        <w:ind w:firstLine="720"/>
        <w:jc w:val="both"/>
        <w:rPr>
          <w:color w:val="FF0000"/>
          <w:sz w:val="28"/>
          <w:szCs w:val="28"/>
        </w:rPr>
      </w:pPr>
      <w:r w:rsidRPr="00BF144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9B2" w:rsidRPr="00BF1442">
        <w:rPr>
          <w:color w:val="000000" w:themeColor="text1"/>
          <w:sz w:val="28"/>
          <w:szCs w:val="28"/>
        </w:rPr>
        <w:t>С</w:t>
      </w:r>
      <w:r w:rsidR="005F3DAA" w:rsidRPr="00BF1442">
        <w:rPr>
          <w:color w:val="000000" w:themeColor="text1"/>
          <w:sz w:val="28"/>
          <w:szCs w:val="28"/>
        </w:rPr>
        <w:t xml:space="preserve"> участием</w:t>
      </w:r>
      <w:r w:rsidR="005F3DAA" w:rsidRPr="00BF1442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 w:rsidRPr="00BF1442">
        <w:rPr>
          <w:b/>
          <w:i/>
          <w:color w:val="000000" w:themeColor="text1"/>
          <w:sz w:val="28"/>
          <w:szCs w:val="28"/>
        </w:rPr>
        <w:t>-</w:t>
      </w:r>
      <w:r w:rsidR="005F3DAA" w:rsidRPr="00BF1442">
        <w:rPr>
          <w:b/>
          <w:i/>
          <w:color w:val="000000" w:themeColor="text1"/>
          <w:sz w:val="28"/>
          <w:szCs w:val="28"/>
        </w:rPr>
        <w:t>пешеходов</w:t>
      </w:r>
      <w:r w:rsidR="00CE38C3" w:rsidRPr="00BF1442">
        <w:rPr>
          <w:b/>
          <w:i/>
          <w:color w:val="000000" w:themeColor="text1"/>
          <w:sz w:val="28"/>
          <w:szCs w:val="28"/>
        </w:rPr>
        <w:t xml:space="preserve"> </w:t>
      </w:r>
      <w:r w:rsidR="00CE38C3" w:rsidRPr="00BF1442">
        <w:rPr>
          <w:color w:val="000000" w:themeColor="text1"/>
          <w:sz w:val="28"/>
          <w:szCs w:val="28"/>
        </w:rPr>
        <w:t xml:space="preserve">зарегистрировано </w:t>
      </w:r>
      <w:r w:rsidR="00CF05D2" w:rsidRPr="00BF1442">
        <w:rPr>
          <w:color w:val="000000" w:themeColor="text1"/>
          <w:sz w:val="28"/>
          <w:szCs w:val="28"/>
        </w:rPr>
        <w:t>2</w:t>
      </w:r>
      <w:r w:rsidR="00BF1442" w:rsidRPr="00BF1442">
        <w:rPr>
          <w:color w:val="000000" w:themeColor="text1"/>
          <w:sz w:val="28"/>
          <w:szCs w:val="28"/>
        </w:rPr>
        <w:t>9</w:t>
      </w:r>
      <w:r w:rsidR="00CE38C3" w:rsidRPr="00BF1442">
        <w:rPr>
          <w:color w:val="000000" w:themeColor="text1"/>
          <w:sz w:val="28"/>
          <w:szCs w:val="28"/>
        </w:rPr>
        <w:t xml:space="preserve"> </w:t>
      </w:r>
      <w:r w:rsidR="00CF05D2" w:rsidRPr="00BF1442">
        <w:rPr>
          <w:color w:val="000000" w:themeColor="text1"/>
          <w:sz w:val="28"/>
          <w:szCs w:val="28"/>
        </w:rPr>
        <w:br/>
      </w:r>
      <w:r w:rsidR="00CE38C3" w:rsidRPr="00BF1442">
        <w:rPr>
          <w:color w:val="000000" w:themeColor="text1"/>
          <w:sz w:val="28"/>
          <w:szCs w:val="28"/>
        </w:rPr>
        <w:t>(</w:t>
      </w:r>
      <w:r w:rsidR="00BF1442" w:rsidRPr="00BF1442">
        <w:rPr>
          <w:color w:val="000000" w:themeColor="text1"/>
          <w:sz w:val="28"/>
          <w:szCs w:val="28"/>
        </w:rPr>
        <w:t>53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CF05D2" w:rsidRPr="00BF1442">
        <w:rPr>
          <w:color w:val="000000" w:themeColor="text1"/>
          <w:sz w:val="28"/>
          <w:szCs w:val="28"/>
        </w:rPr>
        <w:t>4</w:t>
      </w:r>
      <w:r w:rsidR="00BF1442" w:rsidRPr="00BF1442">
        <w:rPr>
          <w:color w:val="000000" w:themeColor="text1"/>
          <w:sz w:val="28"/>
          <w:szCs w:val="28"/>
        </w:rPr>
        <w:t>6,3</w:t>
      </w:r>
      <w:r w:rsidR="00CE38C3" w:rsidRPr="00BF1442">
        <w:rPr>
          <w:color w:val="000000" w:themeColor="text1"/>
          <w:sz w:val="28"/>
          <w:szCs w:val="28"/>
        </w:rPr>
        <w:t xml:space="preserve">%) ДТП, в которых пострадали </w:t>
      </w:r>
      <w:r w:rsidR="00BF1442" w:rsidRPr="00BF1442">
        <w:rPr>
          <w:color w:val="000000" w:themeColor="text1"/>
          <w:sz w:val="28"/>
          <w:szCs w:val="28"/>
        </w:rPr>
        <w:t>30</w:t>
      </w:r>
      <w:r w:rsidR="00CE38C3" w:rsidRPr="00BF1442">
        <w:rPr>
          <w:color w:val="000000" w:themeColor="text1"/>
          <w:sz w:val="28"/>
          <w:szCs w:val="28"/>
        </w:rPr>
        <w:t xml:space="preserve"> (</w:t>
      </w:r>
      <w:r w:rsidR="00BF1442" w:rsidRPr="00BF1442">
        <w:rPr>
          <w:color w:val="000000" w:themeColor="text1"/>
          <w:sz w:val="28"/>
          <w:szCs w:val="28"/>
        </w:rPr>
        <w:t>53</w:t>
      </w:r>
      <w:r w:rsidR="00CE38C3" w:rsidRPr="00BF1442">
        <w:rPr>
          <w:color w:val="000000" w:themeColor="text1"/>
          <w:sz w:val="28"/>
          <w:szCs w:val="28"/>
        </w:rPr>
        <w:t>; -</w:t>
      </w:r>
      <w:r w:rsidR="00BF1442" w:rsidRPr="00BF1442">
        <w:rPr>
          <w:color w:val="000000" w:themeColor="text1"/>
          <w:sz w:val="28"/>
          <w:szCs w:val="28"/>
        </w:rPr>
        <w:t>44</w:t>
      </w:r>
      <w:r w:rsidR="00CE38C3" w:rsidRPr="00BF1442">
        <w:rPr>
          <w:color w:val="000000" w:themeColor="text1"/>
          <w:sz w:val="28"/>
          <w:szCs w:val="28"/>
        </w:rPr>
        <w:t>,</w:t>
      </w:r>
      <w:r w:rsidR="00BF1442" w:rsidRPr="00BF1442">
        <w:rPr>
          <w:color w:val="000000" w:themeColor="text1"/>
          <w:sz w:val="28"/>
          <w:szCs w:val="28"/>
        </w:rPr>
        <w:t>4</w:t>
      </w:r>
      <w:r w:rsidR="00CE38C3" w:rsidRPr="00BF1442">
        <w:rPr>
          <w:color w:val="000000" w:themeColor="text1"/>
          <w:sz w:val="28"/>
          <w:szCs w:val="28"/>
        </w:rPr>
        <w:t>%) несовершеннолетних.</w:t>
      </w:r>
      <w:r w:rsidR="00DF3A6A" w:rsidRPr="00BF1442">
        <w:rPr>
          <w:color w:val="000000" w:themeColor="text1"/>
          <w:sz w:val="28"/>
          <w:szCs w:val="28"/>
        </w:rPr>
        <w:t xml:space="preserve"> </w:t>
      </w:r>
      <w:r w:rsidR="005F3DAA" w:rsidRPr="00BF1442">
        <w:rPr>
          <w:color w:val="000000" w:themeColor="text1"/>
          <w:sz w:val="28"/>
          <w:szCs w:val="28"/>
        </w:rPr>
        <w:t>От общего показателя аварийности</w:t>
      </w:r>
      <w:r w:rsidR="00B007B3" w:rsidRPr="00BF1442">
        <w:rPr>
          <w:color w:val="000000" w:themeColor="text1"/>
          <w:sz w:val="28"/>
          <w:szCs w:val="28"/>
        </w:rPr>
        <w:t xml:space="preserve"> с участием несовершеннолетних </w:t>
      </w:r>
      <w:r w:rsidR="005F3DAA" w:rsidRPr="00BF1442">
        <w:rPr>
          <w:color w:val="000000" w:themeColor="text1"/>
          <w:sz w:val="28"/>
          <w:szCs w:val="28"/>
        </w:rPr>
        <w:t>доля ДТП с участием детей- пешеходов составил</w:t>
      </w:r>
      <w:r w:rsidR="000E0536" w:rsidRPr="00BF1442">
        <w:rPr>
          <w:color w:val="000000" w:themeColor="text1"/>
          <w:sz w:val="28"/>
          <w:szCs w:val="28"/>
        </w:rPr>
        <w:t>а</w:t>
      </w:r>
      <w:r w:rsidR="005F3DAA" w:rsidRPr="00BF1442">
        <w:rPr>
          <w:color w:val="000000" w:themeColor="text1"/>
          <w:sz w:val="28"/>
          <w:szCs w:val="28"/>
        </w:rPr>
        <w:t xml:space="preserve"> </w:t>
      </w:r>
      <w:r w:rsidR="00F13072" w:rsidRPr="00BF1442">
        <w:rPr>
          <w:color w:val="000000" w:themeColor="text1"/>
          <w:sz w:val="28"/>
          <w:szCs w:val="28"/>
        </w:rPr>
        <w:t>3</w:t>
      </w:r>
      <w:r w:rsidR="00BF1442">
        <w:rPr>
          <w:color w:val="000000" w:themeColor="text1"/>
          <w:sz w:val="28"/>
          <w:szCs w:val="28"/>
        </w:rPr>
        <w:t>5</w:t>
      </w:r>
      <w:r w:rsidR="005F3DAA" w:rsidRPr="00BF1442">
        <w:rPr>
          <w:color w:val="000000" w:themeColor="text1"/>
          <w:sz w:val="28"/>
          <w:szCs w:val="28"/>
        </w:rPr>
        <w:t>%</w:t>
      </w:r>
      <w:r w:rsidR="00DF3A6A" w:rsidRPr="00BF1442">
        <w:rPr>
          <w:color w:val="000000" w:themeColor="text1"/>
          <w:sz w:val="28"/>
          <w:szCs w:val="28"/>
        </w:rPr>
        <w:t>.</w:t>
      </w:r>
    </w:p>
    <w:p w:rsidR="005D40F3" w:rsidRPr="00BF1442" w:rsidRDefault="00B007B3" w:rsidP="006A6AB8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 xml:space="preserve">На </w:t>
      </w:r>
      <w:r w:rsidR="00CF05D2" w:rsidRPr="00BF1442">
        <w:rPr>
          <w:color w:val="000000" w:themeColor="text1"/>
          <w:sz w:val="28"/>
          <w:szCs w:val="28"/>
        </w:rPr>
        <w:t>44</w:t>
      </w:r>
      <w:r w:rsidRPr="00BF1442">
        <w:rPr>
          <w:color w:val="000000" w:themeColor="text1"/>
          <w:sz w:val="28"/>
          <w:szCs w:val="28"/>
        </w:rPr>
        <w:t>% (</w:t>
      </w:r>
      <w:r w:rsidR="00CF05D2"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4</w:t>
      </w:r>
      <w:r w:rsidRPr="00BF1442">
        <w:rPr>
          <w:color w:val="000000" w:themeColor="text1"/>
          <w:sz w:val="28"/>
          <w:szCs w:val="28"/>
        </w:rPr>
        <w:t xml:space="preserve">) произошло </w:t>
      </w:r>
      <w:r w:rsidR="006765F1" w:rsidRPr="00BF1442">
        <w:rPr>
          <w:color w:val="000000" w:themeColor="text1"/>
          <w:sz w:val="28"/>
          <w:szCs w:val="28"/>
        </w:rPr>
        <w:t>снижение</w:t>
      </w:r>
      <w:r w:rsidRPr="00BF1442">
        <w:rPr>
          <w:color w:val="000000" w:themeColor="text1"/>
          <w:sz w:val="28"/>
          <w:szCs w:val="28"/>
        </w:rPr>
        <w:t xml:space="preserve"> количества ДТП</w:t>
      </w:r>
      <w:r w:rsidR="006765F1" w:rsidRPr="00BF1442">
        <w:rPr>
          <w:color w:val="000000" w:themeColor="text1"/>
          <w:sz w:val="28"/>
          <w:szCs w:val="28"/>
        </w:rPr>
        <w:t xml:space="preserve"> и раненых</w:t>
      </w:r>
      <w:r w:rsidRPr="00BF1442">
        <w:rPr>
          <w:color w:val="000000" w:themeColor="text1"/>
          <w:sz w:val="28"/>
          <w:szCs w:val="28"/>
        </w:rPr>
        <w:t xml:space="preserve"> п</w:t>
      </w:r>
      <w:r w:rsidR="008D3CA4" w:rsidRPr="00BF1442">
        <w:rPr>
          <w:color w:val="000000" w:themeColor="text1"/>
          <w:sz w:val="28"/>
          <w:szCs w:val="28"/>
        </w:rPr>
        <w:t>о собственной неосторожности</w:t>
      </w:r>
      <w:r w:rsidR="006765F1" w:rsidRPr="00BF1442">
        <w:rPr>
          <w:color w:val="000000" w:themeColor="text1"/>
          <w:sz w:val="28"/>
          <w:szCs w:val="28"/>
        </w:rPr>
        <w:t xml:space="preserve"> несовершеннолетних</w:t>
      </w:r>
      <w:r w:rsidR="008D3CA4" w:rsidRPr="00BF1442">
        <w:rPr>
          <w:color w:val="000000" w:themeColor="text1"/>
          <w:sz w:val="28"/>
          <w:szCs w:val="28"/>
        </w:rPr>
        <w:t xml:space="preserve">. </w:t>
      </w:r>
    </w:p>
    <w:p w:rsidR="008D3CA4" w:rsidRPr="00F01FDB" w:rsidRDefault="00B0299D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BF1442">
        <w:rPr>
          <w:color w:val="000000" w:themeColor="text1"/>
          <w:sz w:val="28"/>
          <w:szCs w:val="28"/>
        </w:rPr>
        <w:t>К</w:t>
      </w:r>
      <w:r w:rsidR="002C101E" w:rsidRPr="00BF1442">
        <w:rPr>
          <w:color w:val="000000" w:themeColor="text1"/>
          <w:sz w:val="28"/>
          <w:szCs w:val="28"/>
        </w:rPr>
        <w:t>аждый второй наезд на ребенка</w:t>
      </w:r>
      <w:r w:rsidR="000E0536" w:rsidRPr="00BF1442">
        <w:rPr>
          <w:color w:val="000000" w:themeColor="text1"/>
          <w:sz w:val="28"/>
          <w:szCs w:val="28"/>
        </w:rPr>
        <w:t xml:space="preserve"> </w:t>
      </w:r>
      <w:r w:rsidR="00DF3A6A" w:rsidRPr="00BF1442">
        <w:rPr>
          <w:color w:val="000000" w:themeColor="text1"/>
          <w:sz w:val="28"/>
          <w:szCs w:val="28"/>
        </w:rPr>
        <w:t>(</w:t>
      </w:r>
      <w:r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3</w:t>
      </w:r>
      <w:r w:rsidR="00DF3A6A" w:rsidRPr="00BF1442">
        <w:rPr>
          <w:color w:val="000000" w:themeColor="text1"/>
          <w:sz w:val="28"/>
          <w:szCs w:val="28"/>
        </w:rPr>
        <w:t xml:space="preserve"> ДТП)</w:t>
      </w:r>
      <w:r w:rsidR="002C101E" w:rsidRPr="00BF1442">
        <w:rPr>
          <w:color w:val="000000" w:themeColor="text1"/>
          <w:sz w:val="28"/>
          <w:szCs w:val="28"/>
        </w:rPr>
        <w:t xml:space="preserve"> совершен на </w:t>
      </w:r>
      <w:r w:rsidR="008D3CA4" w:rsidRPr="00BF1442">
        <w:rPr>
          <w:color w:val="000000" w:themeColor="text1"/>
          <w:sz w:val="28"/>
          <w:szCs w:val="28"/>
        </w:rPr>
        <w:t>пешеходн</w:t>
      </w:r>
      <w:r w:rsidR="002C101E" w:rsidRPr="00BF1442">
        <w:rPr>
          <w:color w:val="000000" w:themeColor="text1"/>
          <w:sz w:val="28"/>
          <w:szCs w:val="28"/>
        </w:rPr>
        <w:t>ом</w:t>
      </w:r>
      <w:r w:rsidR="008D3CA4" w:rsidRPr="00BF1442">
        <w:rPr>
          <w:color w:val="000000" w:themeColor="text1"/>
          <w:sz w:val="28"/>
          <w:szCs w:val="28"/>
        </w:rPr>
        <w:t xml:space="preserve"> переход</w:t>
      </w:r>
      <w:r w:rsidR="002C101E" w:rsidRPr="00BF1442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 w:rsidRPr="00BF1442">
        <w:rPr>
          <w:color w:val="000000" w:themeColor="text1"/>
          <w:sz w:val="28"/>
          <w:szCs w:val="28"/>
        </w:rPr>
        <w:t>1</w:t>
      </w:r>
      <w:r w:rsidR="00BF1442" w:rsidRPr="00BF1442">
        <w:rPr>
          <w:color w:val="000000" w:themeColor="text1"/>
          <w:sz w:val="28"/>
          <w:szCs w:val="28"/>
        </w:rPr>
        <w:t>4</w:t>
      </w:r>
      <w:r w:rsidR="008D3CA4" w:rsidRPr="00BF1442">
        <w:rPr>
          <w:color w:val="000000" w:themeColor="text1"/>
          <w:sz w:val="28"/>
          <w:szCs w:val="28"/>
        </w:rPr>
        <w:t xml:space="preserve"> детей (</w:t>
      </w:r>
      <w:r w:rsidR="00513661" w:rsidRPr="00BF1442">
        <w:rPr>
          <w:color w:val="000000" w:themeColor="text1"/>
          <w:sz w:val="28"/>
          <w:szCs w:val="28"/>
        </w:rPr>
        <w:t>-</w:t>
      </w:r>
      <w:r w:rsidR="00BF1442" w:rsidRPr="00BF1442">
        <w:rPr>
          <w:color w:val="000000" w:themeColor="text1"/>
          <w:sz w:val="28"/>
          <w:szCs w:val="28"/>
        </w:rPr>
        <w:t>3</w:t>
      </w:r>
      <w:r w:rsidR="00CF05D2" w:rsidRPr="00BF1442">
        <w:rPr>
          <w:color w:val="000000" w:themeColor="text1"/>
          <w:sz w:val="28"/>
          <w:szCs w:val="28"/>
        </w:rPr>
        <w:t>3,</w:t>
      </w:r>
      <w:r w:rsidR="00BF1442" w:rsidRPr="00BF1442">
        <w:rPr>
          <w:color w:val="000000" w:themeColor="text1"/>
          <w:sz w:val="28"/>
          <w:szCs w:val="28"/>
        </w:rPr>
        <w:t>3</w:t>
      </w:r>
      <w:r w:rsidR="007D2ACF" w:rsidRPr="00BF1442">
        <w:rPr>
          <w:color w:val="000000" w:themeColor="text1"/>
          <w:sz w:val="28"/>
          <w:szCs w:val="28"/>
        </w:rPr>
        <w:t>%)</w:t>
      </w:r>
      <w:r w:rsidR="00BE2F0B" w:rsidRPr="00BF1442">
        <w:rPr>
          <w:color w:val="000000" w:themeColor="text1"/>
          <w:sz w:val="28"/>
          <w:szCs w:val="28"/>
        </w:rPr>
        <w:t xml:space="preserve">. </w:t>
      </w:r>
      <w:r w:rsidR="00C44413" w:rsidRPr="00BF1442">
        <w:rPr>
          <w:color w:val="000000" w:themeColor="text1"/>
          <w:sz w:val="28"/>
          <w:szCs w:val="28"/>
        </w:rPr>
        <w:t>Из них н</w:t>
      </w:r>
      <w:r w:rsidR="008D3CA4" w:rsidRPr="00BF1442">
        <w:rPr>
          <w:color w:val="000000" w:themeColor="text1"/>
          <w:sz w:val="28"/>
          <w:szCs w:val="28"/>
        </w:rPr>
        <w:t xml:space="preserve">а </w:t>
      </w:r>
      <w:r w:rsidR="00BE2F0B" w:rsidRPr="00BF1442">
        <w:rPr>
          <w:color w:val="000000" w:themeColor="text1"/>
          <w:sz w:val="28"/>
          <w:szCs w:val="28"/>
        </w:rPr>
        <w:t>не</w:t>
      </w:r>
      <w:r w:rsidR="008D3CA4" w:rsidRPr="00BF1442">
        <w:rPr>
          <w:color w:val="000000" w:themeColor="text1"/>
          <w:sz w:val="28"/>
          <w:szCs w:val="28"/>
        </w:rPr>
        <w:t>регулируемых пешеходных переходах</w:t>
      </w:r>
      <w:r w:rsidR="00BE2F0B" w:rsidRPr="00BF1442">
        <w:rPr>
          <w:color w:val="000000" w:themeColor="text1"/>
          <w:sz w:val="28"/>
          <w:szCs w:val="28"/>
        </w:rPr>
        <w:t xml:space="preserve"> количество происшествий </w:t>
      </w:r>
      <w:r w:rsidR="00B9529C" w:rsidRPr="00BF1442">
        <w:rPr>
          <w:color w:val="000000" w:themeColor="text1"/>
          <w:sz w:val="28"/>
          <w:szCs w:val="28"/>
        </w:rPr>
        <w:t>уменьш</w:t>
      </w:r>
      <w:r w:rsidR="008F6FF0" w:rsidRPr="00BF1442">
        <w:rPr>
          <w:color w:val="000000" w:themeColor="text1"/>
          <w:sz w:val="28"/>
          <w:szCs w:val="28"/>
        </w:rPr>
        <w:t>и</w:t>
      </w:r>
      <w:r w:rsidR="00BE2F0B" w:rsidRPr="00BF1442">
        <w:rPr>
          <w:color w:val="000000" w:themeColor="text1"/>
          <w:sz w:val="28"/>
          <w:szCs w:val="28"/>
        </w:rPr>
        <w:t>лось</w:t>
      </w:r>
      <w:r w:rsidR="008F6FF0" w:rsidRPr="00BF1442">
        <w:rPr>
          <w:color w:val="000000" w:themeColor="text1"/>
          <w:sz w:val="28"/>
          <w:szCs w:val="28"/>
        </w:rPr>
        <w:t xml:space="preserve"> на </w:t>
      </w:r>
      <w:r w:rsidR="00BF1442" w:rsidRPr="00BF1442">
        <w:rPr>
          <w:color w:val="000000" w:themeColor="text1"/>
          <w:sz w:val="28"/>
          <w:szCs w:val="28"/>
        </w:rPr>
        <w:t>31</w:t>
      </w:r>
      <w:r w:rsidR="008F6FF0" w:rsidRPr="00BF1442">
        <w:rPr>
          <w:color w:val="000000" w:themeColor="text1"/>
          <w:sz w:val="28"/>
          <w:szCs w:val="28"/>
        </w:rPr>
        <w:t>% (</w:t>
      </w:r>
      <w:r w:rsidR="00BF1442" w:rsidRPr="00BF1442">
        <w:rPr>
          <w:color w:val="000000" w:themeColor="text1"/>
          <w:sz w:val="28"/>
          <w:szCs w:val="28"/>
        </w:rPr>
        <w:t>9</w:t>
      </w:r>
      <w:r w:rsidR="008F6FF0" w:rsidRPr="00BF1442">
        <w:rPr>
          <w:color w:val="000000" w:themeColor="text1"/>
          <w:sz w:val="28"/>
          <w:szCs w:val="28"/>
        </w:rPr>
        <w:t xml:space="preserve">), раненых на </w:t>
      </w:r>
      <w:r w:rsidR="00BF1442" w:rsidRPr="00BF1442">
        <w:rPr>
          <w:color w:val="000000" w:themeColor="text1"/>
          <w:sz w:val="28"/>
          <w:szCs w:val="28"/>
        </w:rPr>
        <w:t>23</w:t>
      </w:r>
      <w:r w:rsidR="008F6FF0" w:rsidRPr="00BF1442">
        <w:rPr>
          <w:color w:val="000000" w:themeColor="text1"/>
          <w:sz w:val="28"/>
          <w:szCs w:val="28"/>
        </w:rPr>
        <w:t>% (</w:t>
      </w:r>
      <w:r w:rsidR="00BF1442" w:rsidRPr="00BF1442">
        <w:rPr>
          <w:color w:val="000000" w:themeColor="text1"/>
          <w:sz w:val="28"/>
          <w:szCs w:val="28"/>
        </w:rPr>
        <w:t>10</w:t>
      </w:r>
      <w:r w:rsidR="008F6FF0" w:rsidRPr="00BF1442">
        <w:rPr>
          <w:color w:val="000000" w:themeColor="text1"/>
          <w:sz w:val="28"/>
          <w:szCs w:val="28"/>
        </w:rPr>
        <w:t xml:space="preserve">): </w:t>
      </w:r>
      <w:r w:rsidR="00C44413" w:rsidRPr="00BF1442">
        <w:rPr>
          <w:color w:val="000000" w:themeColor="text1"/>
          <w:sz w:val="28"/>
          <w:szCs w:val="28"/>
        </w:rPr>
        <w:t xml:space="preserve">Нижний Тагил – </w:t>
      </w:r>
      <w:r w:rsidR="00BF1442" w:rsidRPr="00BF1442">
        <w:rPr>
          <w:color w:val="000000" w:themeColor="text1"/>
          <w:sz w:val="28"/>
          <w:szCs w:val="28"/>
        </w:rPr>
        <w:t>4</w:t>
      </w:r>
      <w:r w:rsidR="00C44413" w:rsidRPr="00BF1442">
        <w:rPr>
          <w:color w:val="000000" w:themeColor="text1"/>
          <w:sz w:val="28"/>
          <w:szCs w:val="28"/>
        </w:rPr>
        <w:t xml:space="preserve"> ДТП, </w:t>
      </w:r>
      <w:r w:rsidR="00CC4558" w:rsidRPr="00BF1442">
        <w:rPr>
          <w:color w:val="000000" w:themeColor="text1"/>
          <w:sz w:val="28"/>
          <w:szCs w:val="28"/>
        </w:rPr>
        <w:t xml:space="preserve">Екатеринбург </w:t>
      </w:r>
      <w:r w:rsidR="00C44413" w:rsidRPr="00BF1442">
        <w:rPr>
          <w:color w:val="000000" w:themeColor="text1"/>
          <w:sz w:val="28"/>
          <w:szCs w:val="28"/>
        </w:rPr>
        <w:t>-</w:t>
      </w:r>
      <w:r w:rsidR="008F6FF0" w:rsidRPr="00BF1442">
        <w:rPr>
          <w:color w:val="000000" w:themeColor="text1"/>
          <w:sz w:val="28"/>
          <w:szCs w:val="28"/>
        </w:rPr>
        <w:t xml:space="preserve"> 2</w:t>
      </w:r>
      <w:r w:rsidR="00B9529C" w:rsidRPr="00BF1442">
        <w:rPr>
          <w:color w:val="000000" w:themeColor="text1"/>
          <w:sz w:val="28"/>
          <w:szCs w:val="28"/>
        </w:rPr>
        <w:t xml:space="preserve"> ДТП, </w:t>
      </w:r>
      <w:r w:rsidR="00BF1442" w:rsidRPr="00BF1442">
        <w:rPr>
          <w:color w:val="000000" w:themeColor="text1"/>
          <w:sz w:val="28"/>
          <w:szCs w:val="28"/>
        </w:rPr>
        <w:t xml:space="preserve">Богданович, </w:t>
      </w:r>
      <w:r w:rsidR="00B9529C" w:rsidRPr="00BF1442">
        <w:rPr>
          <w:color w:val="000000" w:themeColor="text1"/>
          <w:sz w:val="28"/>
          <w:szCs w:val="28"/>
        </w:rPr>
        <w:t>Полевской</w:t>
      </w:r>
      <w:r w:rsidR="00CC4558" w:rsidRPr="00BF1442">
        <w:rPr>
          <w:color w:val="000000" w:themeColor="text1"/>
          <w:sz w:val="28"/>
          <w:szCs w:val="28"/>
        </w:rPr>
        <w:t xml:space="preserve"> и р.п. Пышма по</w:t>
      </w:r>
      <w:r w:rsidR="00B9529C" w:rsidRPr="00BF1442">
        <w:rPr>
          <w:color w:val="000000" w:themeColor="text1"/>
          <w:sz w:val="28"/>
          <w:szCs w:val="28"/>
        </w:rPr>
        <w:t xml:space="preserve"> </w:t>
      </w:r>
      <w:r w:rsidR="008F6FF0" w:rsidRPr="00BF1442">
        <w:rPr>
          <w:color w:val="000000" w:themeColor="text1"/>
          <w:sz w:val="28"/>
          <w:szCs w:val="28"/>
        </w:rPr>
        <w:t>1</w:t>
      </w:r>
      <w:r w:rsidR="00B9529C" w:rsidRPr="00BF1442">
        <w:rPr>
          <w:color w:val="000000" w:themeColor="text1"/>
          <w:sz w:val="28"/>
          <w:szCs w:val="28"/>
        </w:rPr>
        <w:t xml:space="preserve"> ДТП</w:t>
      </w:r>
      <w:r w:rsidR="00F81B95" w:rsidRPr="00BF1442">
        <w:rPr>
          <w:color w:val="000000" w:themeColor="text1"/>
          <w:sz w:val="28"/>
          <w:szCs w:val="28"/>
        </w:rPr>
        <w:t>.</w:t>
      </w:r>
      <w:r w:rsidR="00B9529C" w:rsidRPr="00BF1442">
        <w:rPr>
          <w:color w:val="000000" w:themeColor="text1"/>
          <w:sz w:val="28"/>
          <w:szCs w:val="28"/>
        </w:rPr>
        <w:t xml:space="preserve"> </w:t>
      </w:r>
      <w:r w:rsidR="00C44413" w:rsidRPr="00F01FDB">
        <w:rPr>
          <w:color w:val="000000" w:themeColor="text1"/>
          <w:sz w:val="28"/>
          <w:szCs w:val="28"/>
        </w:rPr>
        <w:t xml:space="preserve">На регулируемых пешеходных переходах количество ДТП и раненых </w:t>
      </w:r>
      <w:r w:rsidR="00F01FDB" w:rsidRPr="00F01FDB">
        <w:rPr>
          <w:color w:val="000000" w:themeColor="text1"/>
          <w:sz w:val="28"/>
          <w:szCs w:val="28"/>
        </w:rPr>
        <w:t>снизилось</w:t>
      </w:r>
      <w:r w:rsidR="00C44413" w:rsidRPr="00F01FDB">
        <w:rPr>
          <w:color w:val="000000" w:themeColor="text1"/>
          <w:sz w:val="28"/>
          <w:szCs w:val="28"/>
        </w:rPr>
        <w:t xml:space="preserve"> на </w:t>
      </w:r>
      <w:r w:rsidR="00F01FDB" w:rsidRPr="00F01FDB">
        <w:rPr>
          <w:color w:val="000000" w:themeColor="text1"/>
          <w:sz w:val="28"/>
          <w:szCs w:val="28"/>
        </w:rPr>
        <w:t>14,3%</w:t>
      </w:r>
      <w:r w:rsidR="00C44413" w:rsidRPr="00F01FDB">
        <w:rPr>
          <w:color w:val="000000" w:themeColor="text1"/>
          <w:sz w:val="28"/>
          <w:szCs w:val="28"/>
        </w:rPr>
        <w:t xml:space="preserve"> (</w:t>
      </w:r>
      <w:r w:rsidR="00F01FDB" w:rsidRPr="00F01FDB">
        <w:rPr>
          <w:color w:val="000000" w:themeColor="text1"/>
          <w:sz w:val="28"/>
          <w:szCs w:val="28"/>
        </w:rPr>
        <w:t>6</w:t>
      </w:r>
      <w:r w:rsidR="00C44413" w:rsidRPr="00F01FDB">
        <w:rPr>
          <w:color w:val="000000" w:themeColor="text1"/>
          <w:sz w:val="28"/>
          <w:szCs w:val="28"/>
        </w:rPr>
        <w:t xml:space="preserve">): Екатеринбург </w:t>
      </w:r>
      <w:r w:rsidR="00F01FDB" w:rsidRPr="00F01FDB">
        <w:rPr>
          <w:color w:val="000000" w:themeColor="text1"/>
          <w:sz w:val="28"/>
          <w:szCs w:val="28"/>
        </w:rPr>
        <w:t>5</w:t>
      </w:r>
      <w:r w:rsidR="00C44413" w:rsidRPr="00F01FDB">
        <w:rPr>
          <w:color w:val="000000" w:themeColor="text1"/>
          <w:sz w:val="28"/>
          <w:szCs w:val="28"/>
        </w:rPr>
        <w:t xml:space="preserve"> ДТП (уровень АППГ), Нижний Тагил 1 ДТП (+100%).</w:t>
      </w:r>
    </w:p>
    <w:p w:rsidR="00A81EE7" w:rsidRPr="00BE2F0B" w:rsidRDefault="00A81EE7" w:rsidP="00063C05">
      <w:pPr>
        <w:ind w:left="-567"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349619CD" wp14:editId="7D68995F">
            <wp:extent cx="2924175" cy="21145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3CA4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A3347B">
        <w:rPr>
          <w:color w:val="000000" w:themeColor="text1"/>
          <w:sz w:val="28"/>
          <w:szCs w:val="28"/>
        </w:rPr>
        <w:t xml:space="preserve">На </w:t>
      </w:r>
      <w:r w:rsidR="00F01FDB">
        <w:rPr>
          <w:color w:val="000000" w:themeColor="text1"/>
          <w:sz w:val="28"/>
          <w:szCs w:val="28"/>
        </w:rPr>
        <w:t>60</w:t>
      </w:r>
      <w:r w:rsidRPr="00A3347B">
        <w:rPr>
          <w:color w:val="000000" w:themeColor="text1"/>
          <w:sz w:val="28"/>
          <w:szCs w:val="28"/>
        </w:rPr>
        <w:t>% (</w:t>
      </w:r>
      <w:r w:rsidR="00C44413">
        <w:rPr>
          <w:color w:val="000000" w:themeColor="text1"/>
          <w:sz w:val="28"/>
          <w:szCs w:val="28"/>
        </w:rPr>
        <w:t>4</w:t>
      </w:r>
      <w:r w:rsidRPr="00A3347B">
        <w:rPr>
          <w:color w:val="000000" w:themeColor="text1"/>
          <w:sz w:val="28"/>
          <w:szCs w:val="28"/>
        </w:rPr>
        <w:t xml:space="preserve">) </w:t>
      </w:r>
      <w:r w:rsidR="008F14B1" w:rsidRPr="00A3347B">
        <w:rPr>
          <w:color w:val="000000" w:themeColor="text1"/>
          <w:sz w:val="28"/>
          <w:szCs w:val="28"/>
        </w:rPr>
        <w:t>снизи</w:t>
      </w:r>
      <w:r w:rsidRPr="00A3347B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 w:rsidRPr="00A3347B">
        <w:rPr>
          <w:color w:val="000000" w:themeColor="text1"/>
          <w:sz w:val="28"/>
          <w:szCs w:val="28"/>
        </w:rPr>
        <w:t>детьми-</w:t>
      </w:r>
      <w:r w:rsidRPr="00A3347B">
        <w:rPr>
          <w:color w:val="000000" w:themeColor="text1"/>
          <w:sz w:val="28"/>
          <w:szCs w:val="28"/>
        </w:rPr>
        <w:t xml:space="preserve"> пешеходами в</w:t>
      </w:r>
      <w:r w:rsidR="008D3CA4" w:rsidRPr="00A3347B">
        <w:rPr>
          <w:color w:val="000000" w:themeColor="text1"/>
          <w:sz w:val="28"/>
          <w:szCs w:val="28"/>
        </w:rPr>
        <w:t xml:space="preserve"> темное время суток, когда одн</w:t>
      </w:r>
      <w:r w:rsidR="00E77962">
        <w:rPr>
          <w:color w:val="000000" w:themeColor="text1"/>
          <w:sz w:val="28"/>
          <w:szCs w:val="28"/>
        </w:rPr>
        <w:t>им</w:t>
      </w:r>
      <w:r w:rsidR="008D3CA4" w:rsidRPr="00A3347B">
        <w:rPr>
          <w:color w:val="000000" w:themeColor="text1"/>
          <w:sz w:val="28"/>
          <w:szCs w:val="28"/>
        </w:rPr>
        <w:t xml:space="preserve"> из </w:t>
      </w:r>
      <w:r w:rsidR="00E77962">
        <w:rPr>
          <w:color w:val="000000" w:themeColor="text1"/>
          <w:sz w:val="28"/>
          <w:szCs w:val="28"/>
        </w:rPr>
        <w:t>сопутствующих факторов</w:t>
      </w:r>
      <w:r w:rsidR="008D3CA4" w:rsidRPr="00A3347B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ДТП</w:t>
      </w:r>
      <w:r w:rsidRPr="00A3347B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стало</w:t>
      </w:r>
      <w:r w:rsidRPr="00A3347B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A3347B">
        <w:rPr>
          <w:color w:val="000000" w:themeColor="text1"/>
          <w:sz w:val="28"/>
          <w:szCs w:val="28"/>
        </w:rPr>
        <w:t xml:space="preserve"> на верхней одежде или рюкзаке световозвращающих</w:t>
      </w:r>
      <w:r w:rsidR="00EE4D46" w:rsidRPr="00A3347B">
        <w:rPr>
          <w:color w:val="000000" w:themeColor="text1"/>
          <w:sz w:val="28"/>
          <w:szCs w:val="28"/>
        </w:rPr>
        <w:t xml:space="preserve"> элементов</w:t>
      </w:r>
      <w:r w:rsidR="00F81B95">
        <w:rPr>
          <w:color w:val="000000" w:themeColor="text1"/>
          <w:sz w:val="28"/>
          <w:szCs w:val="28"/>
        </w:rPr>
        <w:t>.</w:t>
      </w:r>
    </w:p>
    <w:p w:rsidR="00C44413" w:rsidRPr="0083352F" w:rsidRDefault="00414338" w:rsidP="008D3CA4">
      <w:pPr>
        <w:ind w:firstLine="720"/>
        <w:jc w:val="both"/>
        <w:rPr>
          <w:color w:val="FF0000"/>
          <w:sz w:val="28"/>
          <w:szCs w:val="28"/>
        </w:rPr>
      </w:pPr>
      <w:r w:rsidRPr="00F01FDB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13335</wp:posOffset>
            </wp:positionV>
            <wp:extent cx="1015195" cy="857065"/>
            <wp:effectExtent l="0" t="0" r="0" b="635"/>
            <wp:wrapThrough wrapText="bothSides">
              <wp:wrapPolygon edited="0">
                <wp:start x="0" y="0"/>
                <wp:lineTo x="0" y="21136"/>
                <wp:lineTo x="21086" y="21136"/>
                <wp:lineTo x="21086" y="0"/>
                <wp:lineTo x="0" y="0"/>
              </wp:wrapPolygon>
            </wp:wrapThrough>
            <wp:docPr id="3" name="Рисунок 3" descr="C:\Кравченко\Анализ ДДТТ\Аварийность\2020\Картинки\kisspng-traffic-collision-accident-death-car-rear-end-coll-5ba2532be61459.2597440515373647799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Кравченко\Анализ ДДТТ\Аварийность\2020\Картинки\kisspng-traffic-collision-accident-death-car-rear-end-coll-5ba2532be61459.259744051537364779942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95" cy="8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4413" w:rsidRPr="00F01FDB">
        <w:rPr>
          <w:color w:val="000000" w:themeColor="text1"/>
          <w:sz w:val="28"/>
          <w:szCs w:val="28"/>
        </w:rPr>
        <w:t>С участием</w:t>
      </w:r>
      <w:r w:rsidR="00C44413" w:rsidRPr="00F01FDB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="00C44413" w:rsidRPr="00F01FDB">
        <w:rPr>
          <w:color w:val="000000" w:themeColor="text1"/>
          <w:sz w:val="28"/>
          <w:szCs w:val="28"/>
        </w:rPr>
        <w:t xml:space="preserve">зарегистрировано </w:t>
      </w:r>
      <w:r w:rsidR="00F01FDB" w:rsidRPr="00F01FDB">
        <w:rPr>
          <w:color w:val="000000" w:themeColor="text1"/>
          <w:sz w:val="28"/>
          <w:szCs w:val="28"/>
        </w:rPr>
        <w:t>3</w:t>
      </w:r>
      <w:r w:rsidR="00C44413" w:rsidRPr="00F01FDB">
        <w:rPr>
          <w:color w:val="000000" w:themeColor="text1"/>
          <w:sz w:val="28"/>
          <w:szCs w:val="28"/>
        </w:rPr>
        <w:t xml:space="preserve"> </w:t>
      </w:r>
      <w:r w:rsidR="00C44413" w:rsidRPr="00F01FDB">
        <w:rPr>
          <w:color w:val="000000" w:themeColor="text1"/>
          <w:sz w:val="28"/>
          <w:szCs w:val="28"/>
        </w:rPr>
        <w:br/>
        <w:t>(</w:t>
      </w:r>
      <w:r w:rsidR="00F01FDB" w:rsidRPr="00F01FDB">
        <w:rPr>
          <w:color w:val="000000" w:themeColor="text1"/>
          <w:sz w:val="28"/>
          <w:szCs w:val="28"/>
        </w:rPr>
        <w:t>7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-57%</w:t>
      </w:r>
      <w:r w:rsidR="00196057" w:rsidRPr="00F01FDB">
        <w:rPr>
          <w:color w:val="000000" w:themeColor="text1"/>
          <w:sz w:val="28"/>
          <w:szCs w:val="28"/>
        </w:rPr>
        <w:t>)</w:t>
      </w:r>
      <w:r w:rsidR="00C44413" w:rsidRPr="00F01FDB">
        <w:rPr>
          <w:color w:val="000000" w:themeColor="text1"/>
          <w:sz w:val="28"/>
          <w:szCs w:val="28"/>
        </w:rPr>
        <w:t xml:space="preserve"> ДТП, в котор</w:t>
      </w:r>
      <w:r w:rsidR="00F01FDB" w:rsidRPr="00F01FDB">
        <w:rPr>
          <w:color w:val="000000" w:themeColor="text1"/>
          <w:sz w:val="28"/>
          <w:szCs w:val="28"/>
        </w:rPr>
        <w:t>ых</w:t>
      </w:r>
      <w:r w:rsidR="00C44413" w:rsidRPr="00F01FDB">
        <w:rPr>
          <w:color w:val="000000" w:themeColor="text1"/>
          <w:sz w:val="28"/>
          <w:szCs w:val="28"/>
        </w:rPr>
        <w:t xml:space="preserve"> </w:t>
      </w:r>
      <w:r w:rsidR="00F01FDB" w:rsidRPr="00F01FDB">
        <w:rPr>
          <w:color w:val="000000" w:themeColor="text1"/>
          <w:sz w:val="28"/>
          <w:szCs w:val="28"/>
        </w:rPr>
        <w:t>травмированы</w:t>
      </w:r>
      <w:r w:rsidR="00C44413" w:rsidRPr="00F01FDB">
        <w:rPr>
          <w:color w:val="000000" w:themeColor="text1"/>
          <w:sz w:val="28"/>
          <w:szCs w:val="28"/>
        </w:rPr>
        <w:t xml:space="preserve"> </w:t>
      </w:r>
      <w:r w:rsidR="00F01FDB" w:rsidRPr="00F01FDB">
        <w:rPr>
          <w:color w:val="000000" w:themeColor="text1"/>
          <w:sz w:val="28"/>
          <w:szCs w:val="28"/>
        </w:rPr>
        <w:t>3</w:t>
      </w:r>
      <w:r w:rsidR="00C44413" w:rsidRPr="00F01FDB">
        <w:rPr>
          <w:color w:val="000000" w:themeColor="text1"/>
          <w:sz w:val="28"/>
          <w:szCs w:val="28"/>
        </w:rPr>
        <w:t xml:space="preserve"> (</w:t>
      </w:r>
      <w:r w:rsidR="00F01FDB" w:rsidRPr="00F01FDB">
        <w:rPr>
          <w:color w:val="000000" w:themeColor="text1"/>
          <w:sz w:val="28"/>
          <w:szCs w:val="28"/>
        </w:rPr>
        <w:t>7</w:t>
      </w:r>
      <w:r w:rsidR="00C44413" w:rsidRPr="00F01FDB">
        <w:rPr>
          <w:color w:val="000000" w:themeColor="text1"/>
          <w:sz w:val="28"/>
          <w:szCs w:val="28"/>
        </w:rPr>
        <w:t xml:space="preserve">; </w:t>
      </w:r>
      <w:r w:rsidR="00F01FDB" w:rsidRPr="00F01FDB">
        <w:rPr>
          <w:color w:val="000000" w:themeColor="text1"/>
          <w:sz w:val="28"/>
          <w:szCs w:val="28"/>
        </w:rPr>
        <w:t>-57%</w:t>
      </w:r>
      <w:r w:rsidR="00C44413" w:rsidRPr="00F01FDB">
        <w:rPr>
          <w:color w:val="000000" w:themeColor="text1"/>
          <w:sz w:val="28"/>
          <w:szCs w:val="28"/>
        </w:rPr>
        <w:t xml:space="preserve">) </w:t>
      </w:r>
      <w:r w:rsidR="00F01FDB" w:rsidRPr="00F01FDB">
        <w:rPr>
          <w:color w:val="000000" w:themeColor="text1"/>
          <w:sz w:val="28"/>
          <w:szCs w:val="28"/>
        </w:rPr>
        <w:t>ребенка</w:t>
      </w:r>
      <w:r w:rsidR="00196057" w:rsidRPr="00F01FDB">
        <w:rPr>
          <w:color w:val="000000" w:themeColor="text1"/>
          <w:sz w:val="28"/>
          <w:szCs w:val="28"/>
        </w:rPr>
        <w:t xml:space="preserve"> по собственной неосторожности (Екатеринбург)</w:t>
      </w:r>
      <w:r w:rsidR="00C44413" w:rsidRPr="00F01FDB">
        <w:rPr>
          <w:color w:val="000000" w:themeColor="text1"/>
          <w:sz w:val="28"/>
          <w:szCs w:val="28"/>
        </w:rPr>
        <w:t>.</w:t>
      </w:r>
    </w:p>
    <w:p w:rsidR="00C060FC" w:rsidRPr="00F01FDB" w:rsidRDefault="008D3CA4" w:rsidP="008D3CA4">
      <w:pPr>
        <w:ind w:firstLine="567"/>
        <w:jc w:val="both"/>
        <w:rPr>
          <w:color w:val="000000" w:themeColor="text1"/>
          <w:sz w:val="28"/>
          <w:szCs w:val="28"/>
        </w:rPr>
      </w:pPr>
      <w:r w:rsidRPr="00F01FDB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F01FDB">
        <w:rPr>
          <w:color w:val="000000" w:themeColor="text1"/>
          <w:sz w:val="28"/>
          <w:szCs w:val="28"/>
        </w:rPr>
        <w:t>снижени</w:t>
      </w:r>
      <w:r w:rsidR="00841823" w:rsidRPr="00F01FDB">
        <w:rPr>
          <w:color w:val="000000" w:themeColor="text1"/>
          <w:sz w:val="28"/>
          <w:szCs w:val="28"/>
        </w:rPr>
        <w:t>е</w:t>
      </w:r>
      <w:r w:rsidRPr="00F01FDB">
        <w:rPr>
          <w:color w:val="000000" w:themeColor="text1"/>
          <w:sz w:val="28"/>
          <w:szCs w:val="28"/>
        </w:rPr>
        <w:t xml:space="preserve"> </w:t>
      </w:r>
      <w:r w:rsidR="006A6AB8" w:rsidRPr="00F01FDB">
        <w:rPr>
          <w:color w:val="000000" w:themeColor="text1"/>
          <w:sz w:val="28"/>
          <w:szCs w:val="28"/>
        </w:rPr>
        <w:t xml:space="preserve">основных </w:t>
      </w:r>
      <w:r w:rsidRPr="00F01FDB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F01FDB" w:rsidRPr="00F01FDB">
        <w:rPr>
          <w:color w:val="000000" w:themeColor="text1"/>
          <w:sz w:val="28"/>
          <w:szCs w:val="28"/>
        </w:rPr>
        <w:t>33,6</w:t>
      </w:r>
      <w:r w:rsidRPr="00F01FDB">
        <w:rPr>
          <w:color w:val="000000" w:themeColor="text1"/>
          <w:sz w:val="28"/>
          <w:szCs w:val="28"/>
        </w:rPr>
        <w:t>%</w:t>
      </w:r>
      <w:r w:rsidR="006A6AB8" w:rsidRPr="00F01FDB">
        <w:rPr>
          <w:color w:val="000000" w:themeColor="text1"/>
          <w:sz w:val="28"/>
          <w:szCs w:val="28"/>
        </w:rPr>
        <w:t>, погибших на 100%</w:t>
      </w:r>
      <w:r w:rsidRPr="00F01FDB">
        <w:rPr>
          <w:color w:val="000000" w:themeColor="text1"/>
          <w:sz w:val="28"/>
          <w:szCs w:val="28"/>
        </w:rPr>
        <w:t xml:space="preserve"> и травмированных на </w:t>
      </w:r>
      <w:r w:rsidR="00F01FDB" w:rsidRPr="00F01FDB">
        <w:rPr>
          <w:color w:val="000000" w:themeColor="text1"/>
          <w:sz w:val="28"/>
          <w:szCs w:val="28"/>
        </w:rPr>
        <w:t>25,4</w:t>
      </w:r>
      <w:r w:rsidRPr="00F01FDB">
        <w:rPr>
          <w:color w:val="000000" w:themeColor="text1"/>
          <w:sz w:val="28"/>
          <w:szCs w:val="28"/>
        </w:rPr>
        <w:t xml:space="preserve">%. Количество ДТП с участием детей- пассажиров </w:t>
      </w:r>
      <w:r w:rsidR="00196057" w:rsidRPr="00F01FDB">
        <w:rPr>
          <w:color w:val="000000" w:themeColor="text1"/>
          <w:sz w:val="28"/>
          <w:szCs w:val="28"/>
        </w:rPr>
        <w:t xml:space="preserve">снизилось на </w:t>
      </w:r>
      <w:r w:rsidR="00F01FDB" w:rsidRPr="00F01FDB">
        <w:rPr>
          <w:color w:val="000000" w:themeColor="text1"/>
          <w:sz w:val="28"/>
          <w:szCs w:val="28"/>
        </w:rPr>
        <w:t>15,5</w:t>
      </w:r>
      <w:r w:rsidR="00196057" w:rsidRPr="00F01FDB">
        <w:rPr>
          <w:color w:val="000000" w:themeColor="text1"/>
          <w:sz w:val="28"/>
          <w:szCs w:val="28"/>
        </w:rPr>
        <w:t>%</w:t>
      </w:r>
      <w:r w:rsidRPr="00F01FDB">
        <w:rPr>
          <w:color w:val="000000" w:themeColor="text1"/>
          <w:sz w:val="28"/>
          <w:szCs w:val="28"/>
        </w:rPr>
        <w:t xml:space="preserve">, </w:t>
      </w:r>
      <w:r w:rsidR="006A6AB8" w:rsidRPr="00F01FDB">
        <w:rPr>
          <w:color w:val="000000" w:themeColor="text1"/>
          <w:sz w:val="28"/>
          <w:szCs w:val="28"/>
        </w:rPr>
        <w:t xml:space="preserve">с участием </w:t>
      </w:r>
      <w:r w:rsidRPr="00F01FDB">
        <w:rPr>
          <w:color w:val="000000" w:themeColor="text1"/>
          <w:sz w:val="28"/>
          <w:szCs w:val="28"/>
        </w:rPr>
        <w:t>детей-пешеходов</w:t>
      </w:r>
      <w:r w:rsidR="006A6AB8" w:rsidRPr="00F01FDB">
        <w:rPr>
          <w:color w:val="000000" w:themeColor="text1"/>
          <w:sz w:val="28"/>
          <w:szCs w:val="28"/>
        </w:rPr>
        <w:t xml:space="preserve"> </w:t>
      </w:r>
      <w:r w:rsidRPr="00F01FDB">
        <w:rPr>
          <w:color w:val="000000" w:themeColor="text1"/>
          <w:sz w:val="28"/>
          <w:szCs w:val="28"/>
        </w:rPr>
        <w:t xml:space="preserve">на </w:t>
      </w:r>
      <w:r w:rsidR="00196057" w:rsidRPr="00F01FDB">
        <w:rPr>
          <w:color w:val="000000" w:themeColor="text1"/>
          <w:sz w:val="28"/>
          <w:szCs w:val="28"/>
        </w:rPr>
        <w:t>4</w:t>
      </w:r>
      <w:r w:rsidR="00F01FDB" w:rsidRPr="00F01FDB">
        <w:rPr>
          <w:color w:val="000000" w:themeColor="text1"/>
          <w:sz w:val="28"/>
          <w:szCs w:val="28"/>
        </w:rPr>
        <w:t>6,3</w:t>
      </w:r>
      <w:r w:rsidR="006A6AB8" w:rsidRPr="00F01FDB">
        <w:rPr>
          <w:color w:val="000000" w:themeColor="text1"/>
          <w:sz w:val="28"/>
          <w:szCs w:val="28"/>
        </w:rPr>
        <w:t>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63C05" w:rsidRPr="00003D9D" w:rsidRDefault="00003D9D" w:rsidP="00003D9D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причине нарушения правил дорожного движения водителями транспортных средств зарегистрировано 68 ДТП (-26%), в которых пострадал 81 ребенок (-15,6%). </w:t>
      </w:r>
      <w:r w:rsidR="006B1B18" w:rsidRPr="00003D9D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 w:rsidRPr="00003D9D">
        <w:rPr>
          <w:color w:val="000000" w:themeColor="text1"/>
          <w:sz w:val="28"/>
          <w:szCs w:val="28"/>
        </w:rPr>
        <w:t>зошло</w:t>
      </w:r>
      <w:r w:rsidR="006B1B18" w:rsidRPr="00003D9D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003D9D">
        <w:rPr>
          <w:color w:val="000000" w:themeColor="text1"/>
          <w:sz w:val="28"/>
          <w:szCs w:val="28"/>
        </w:rPr>
        <w:t xml:space="preserve"> Вина несовершеннолетн</w:t>
      </w:r>
      <w:r w:rsidR="009B6C6B" w:rsidRPr="00003D9D">
        <w:rPr>
          <w:color w:val="000000" w:themeColor="text1"/>
          <w:sz w:val="28"/>
          <w:szCs w:val="28"/>
        </w:rPr>
        <w:t>их</w:t>
      </w:r>
      <w:r w:rsidR="001101F4" w:rsidRPr="00003D9D">
        <w:rPr>
          <w:color w:val="000000" w:themeColor="text1"/>
          <w:sz w:val="28"/>
          <w:szCs w:val="28"/>
        </w:rPr>
        <w:t xml:space="preserve"> усматривается в </w:t>
      </w:r>
      <w:r w:rsidR="00BC2F7D">
        <w:rPr>
          <w:color w:val="000000" w:themeColor="text1"/>
          <w:sz w:val="28"/>
          <w:szCs w:val="28"/>
        </w:rPr>
        <w:t>17</w:t>
      </w:r>
      <w:r w:rsidR="001101F4" w:rsidRPr="00003D9D">
        <w:rPr>
          <w:color w:val="000000" w:themeColor="text1"/>
          <w:sz w:val="28"/>
          <w:szCs w:val="28"/>
        </w:rPr>
        <w:t xml:space="preserve"> ДТП из </w:t>
      </w:r>
      <w:r w:rsidRPr="00003D9D">
        <w:rPr>
          <w:color w:val="000000" w:themeColor="text1"/>
          <w:sz w:val="28"/>
          <w:szCs w:val="28"/>
        </w:rPr>
        <w:t>81</w:t>
      </w:r>
      <w:r w:rsidR="001101F4" w:rsidRPr="00003D9D">
        <w:rPr>
          <w:color w:val="000000" w:themeColor="text1"/>
          <w:sz w:val="28"/>
          <w:szCs w:val="28"/>
        </w:rPr>
        <w:t xml:space="preserve"> и составляет </w:t>
      </w:r>
      <w:r w:rsidR="00BC2F7D">
        <w:rPr>
          <w:color w:val="000000" w:themeColor="text1"/>
          <w:sz w:val="28"/>
          <w:szCs w:val="28"/>
        </w:rPr>
        <w:t>18</w:t>
      </w:r>
      <w:r w:rsidR="001101F4" w:rsidRPr="00003D9D">
        <w:rPr>
          <w:color w:val="000000" w:themeColor="text1"/>
          <w:sz w:val="28"/>
          <w:szCs w:val="28"/>
        </w:rPr>
        <w:t>% от общего количества травмированных детей</w:t>
      </w:r>
      <w:r w:rsidR="00063C05" w:rsidRPr="00003D9D">
        <w:rPr>
          <w:color w:val="000000" w:themeColor="text1"/>
          <w:sz w:val="28"/>
          <w:szCs w:val="28"/>
        </w:rPr>
        <w:t>:</w:t>
      </w:r>
      <w:r w:rsidR="00063C05" w:rsidRPr="0083352F">
        <w:rPr>
          <w:color w:val="FF0000"/>
          <w:sz w:val="28"/>
          <w:szCs w:val="28"/>
        </w:rPr>
        <w:t xml:space="preserve"> </w:t>
      </w:r>
      <w:r w:rsidR="00063C05" w:rsidRPr="00BC2F7D">
        <w:rPr>
          <w:color w:val="000000" w:themeColor="text1"/>
          <w:sz w:val="28"/>
          <w:szCs w:val="28"/>
        </w:rPr>
        <w:t>Екатеринбург</w:t>
      </w:r>
      <w:r w:rsidR="00DF3A6A" w:rsidRPr="00BC2F7D">
        <w:rPr>
          <w:color w:val="000000" w:themeColor="text1"/>
          <w:sz w:val="28"/>
          <w:szCs w:val="28"/>
        </w:rPr>
        <w:t xml:space="preserve"> </w:t>
      </w:r>
      <w:r w:rsidR="00BC2F7D" w:rsidRPr="00BC2F7D">
        <w:rPr>
          <w:color w:val="000000" w:themeColor="text1"/>
          <w:sz w:val="28"/>
          <w:szCs w:val="28"/>
        </w:rPr>
        <w:t>8</w:t>
      </w:r>
      <w:r w:rsidR="00063C05" w:rsidRPr="00BC2F7D">
        <w:rPr>
          <w:color w:val="000000" w:themeColor="text1"/>
          <w:sz w:val="28"/>
          <w:szCs w:val="28"/>
        </w:rPr>
        <w:t xml:space="preserve"> </w:t>
      </w:r>
      <w:r w:rsidR="007A6682" w:rsidRPr="00BC2F7D">
        <w:rPr>
          <w:color w:val="000000" w:themeColor="text1"/>
          <w:sz w:val="28"/>
          <w:szCs w:val="28"/>
        </w:rPr>
        <w:t>(</w:t>
      </w:r>
      <w:r w:rsidR="00F221AD" w:rsidRPr="00BC2F7D">
        <w:rPr>
          <w:color w:val="000000" w:themeColor="text1"/>
          <w:sz w:val="28"/>
          <w:szCs w:val="28"/>
        </w:rPr>
        <w:t>-</w:t>
      </w:r>
      <w:r w:rsidR="00BC2F7D" w:rsidRPr="00BC2F7D">
        <w:rPr>
          <w:color w:val="000000" w:themeColor="text1"/>
          <w:sz w:val="28"/>
          <w:szCs w:val="28"/>
        </w:rPr>
        <w:t>4</w:t>
      </w:r>
      <w:r w:rsidR="00C70F30" w:rsidRPr="00BC2F7D">
        <w:rPr>
          <w:color w:val="000000" w:themeColor="text1"/>
          <w:sz w:val="28"/>
          <w:szCs w:val="28"/>
        </w:rPr>
        <w:t>6</w:t>
      </w:r>
      <w:r w:rsidR="00BC2F7D" w:rsidRPr="00BC2F7D">
        <w:rPr>
          <w:color w:val="000000" w:themeColor="text1"/>
          <w:sz w:val="28"/>
          <w:szCs w:val="28"/>
        </w:rPr>
        <w:t>,7</w:t>
      </w:r>
      <w:r w:rsidR="00063C05" w:rsidRPr="00BC2F7D">
        <w:rPr>
          <w:color w:val="000000" w:themeColor="text1"/>
          <w:sz w:val="28"/>
          <w:szCs w:val="28"/>
        </w:rPr>
        <w:t>%),</w:t>
      </w:r>
      <w:r w:rsidR="00BC2F7D" w:rsidRPr="00BC2F7D">
        <w:rPr>
          <w:color w:val="000000" w:themeColor="text1"/>
          <w:sz w:val="28"/>
          <w:szCs w:val="28"/>
        </w:rPr>
        <w:t xml:space="preserve"> Нижний Тагил 3 (+100%)</w:t>
      </w:r>
      <w:r w:rsidR="007A6682" w:rsidRPr="00BC2F7D">
        <w:rPr>
          <w:color w:val="000000" w:themeColor="text1"/>
          <w:sz w:val="28"/>
          <w:szCs w:val="28"/>
        </w:rPr>
        <w:t xml:space="preserve"> в</w:t>
      </w:r>
      <w:r w:rsidR="00063C05" w:rsidRPr="00BC2F7D">
        <w:rPr>
          <w:color w:val="000000" w:themeColor="text1"/>
          <w:sz w:val="28"/>
          <w:szCs w:val="28"/>
        </w:rPr>
        <w:t xml:space="preserve"> Ирбит</w:t>
      </w:r>
      <w:r w:rsidR="00F221AD" w:rsidRPr="00BC2F7D">
        <w:rPr>
          <w:color w:val="000000" w:themeColor="text1"/>
          <w:sz w:val="28"/>
          <w:szCs w:val="28"/>
        </w:rPr>
        <w:t>е,</w:t>
      </w:r>
      <w:r w:rsidR="00BC2F7D" w:rsidRPr="00BC2F7D">
        <w:rPr>
          <w:color w:val="000000" w:themeColor="text1"/>
          <w:sz w:val="28"/>
          <w:szCs w:val="28"/>
        </w:rPr>
        <w:t xml:space="preserve"> Кировграде, Первоуральске,</w:t>
      </w:r>
      <w:r w:rsidR="00F221AD" w:rsidRPr="00BC2F7D">
        <w:rPr>
          <w:color w:val="000000" w:themeColor="text1"/>
          <w:sz w:val="28"/>
          <w:szCs w:val="28"/>
        </w:rPr>
        <w:t xml:space="preserve"> </w:t>
      </w:r>
      <w:r w:rsidR="00063C05" w:rsidRPr="00BC2F7D">
        <w:rPr>
          <w:color w:val="000000" w:themeColor="text1"/>
          <w:sz w:val="28"/>
          <w:szCs w:val="28"/>
        </w:rPr>
        <w:t>Нов</w:t>
      </w:r>
      <w:r w:rsidR="007A6682" w:rsidRPr="00BC2F7D">
        <w:rPr>
          <w:color w:val="000000" w:themeColor="text1"/>
          <w:sz w:val="28"/>
          <w:szCs w:val="28"/>
        </w:rPr>
        <w:t>ой</w:t>
      </w:r>
      <w:r w:rsidR="00063C05" w:rsidRPr="00BC2F7D">
        <w:rPr>
          <w:color w:val="000000" w:themeColor="text1"/>
          <w:sz w:val="28"/>
          <w:szCs w:val="28"/>
        </w:rPr>
        <w:t xml:space="preserve"> Лял</w:t>
      </w:r>
      <w:r w:rsidR="007A6682" w:rsidRPr="00BC2F7D">
        <w:rPr>
          <w:color w:val="000000" w:themeColor="text1"/>
          <w:sz w:val="28"/>
          <w:szCs w:val="28"/>
        </w:rPr>
        <w:t>е</w:t>
      </w:r>
      <w:r w:rsidR="00F221AD" w:rsidRPr="00BC2F7D">
        <w:rPr>
          <w:color w:val="000000" w:themeColor="text1"/>
          <w:sz w:val="28"/>
          <w:szCs w:val="28"/>
        </w:rPr>
        <w:t>, Красноуфимске и Качканаре</w:t>
      </w:r>
      <w:r w:rsidR="007A6682" w:rsidRPr="00BC2F7D">
        <w:rPr>
          <w:color w:val="000000" w:themeColor="text1"/>
          <w:sz w:val="28"/>
          <w:szCs w:val="28"/>
        </w:rPr>
        <w:t xml:space="preserve"> по 1</w:t>
      </w:r>
      <w:r w:rsidR="00063C05" w:rsidRPr="00BC2F7D">
        <w:rPr>
          <w:color w:val="000000" w:themeColor="text1"/>
          <w:sz w:val="28"/>
          <w:szCs w:val="28"/>
        </w:rPr>
        <w:t>.</w:t>
      </w:r>
      <w:r w:rsidR="00063C05" w:rsidRPr="0083352F">
        <w:rPr>
          <w:color w:val="FF0000"/>
          <w:sz w:val="28"/>
          <w:szCs w:val="28"/>
        </w:rPr>
        <w:t xml:space="preserve"> </w:t>
      </w:r>
      <w:r w:rsidR="00063C05" w:rsidRPr="00BC2F7D">
        <w:rPr>
          <w:color w:val="000000" w:themeColor="text1"/>
          <w:sz w:val="28"/>
          <w:szCs w:val="28"/>
        </w:rPr>
        <w:t>Основными нарушениями ПДД РФ, допущенными несовершеннолетними, стали переход проезжей</w:t>
      </w:r>
      <w:r w:rsidR="00BC2F7D" w:rsidRPr="00BC2F7D">
        <w:rPr>
          <w:color w:val="000000" w:themeColor="text1"/>
          <w:sz w:val="28"/>
          <w:szCs w:val="28"/>
        </w:rPr>
        <w:t xml:space="preserve"> части в неустановленном месте (9)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063C05" w:rsidRPr="00BC2F7D">
        <w:rPr>
          <w:color w:val="000000" w:themeColor="text1"/>
          <w:sz w:val="28"/>
          <w:szCs w:val="28"/>
        </w:rPr>
        <w:t>неподчинение сигна</w:t>
      </w:r>
      <w:r w:rsidR="00BC2F7D" w:rsidRPr="00BC2F7D">
        <w:rPr>
          <w:color w:val="000000" w:themeColor="text1"/>
          <w:sz w:val="28"/>
          <w:szCs w:val="28"/>
        </w:rPr>
        <w:t>лам регулирования (</w:t>
      </w:r>
      <w:r w:rsidR="00C70F30" w:rsidRPr="00BC2F7D">
        <w:rPr>
          <w:color w:val="000000" w:themeColor="text1"/>
          <w:sz w:val="28"/>
          <w:szCs w:val="28"/>
        </w:rPr>
        <w:t>3</w:t>
      </w:r>
      <w:r w:rsidR="00063C05" w:rsidRPr="00BC2F7D">
        <w:rPr>
          <w:color w:val="000000" w:themeColor="text1"/>
          <w:sz w:val="28"/>
          <w:szCs w:val="28"/>
        </w:rPr>
        <w:t>)</w:t>
      </w:r>
      <w:r w:rsidR="006551F4" w:rsidRPr="00BC2F7D">
        <w:rPr>
          <w:color w:val="000000" w:themeColor="text1"/>
          <w:sz w:val="28"/>
          <w:szCs w:val="28"/>
        </w:rPr>
        <w:t xml:space="preserve">, </w:t>
      </w:r>
      <w:r w:rsidR="00C70F30" w:rsidRPr="00BC2F7D">
        <w:rPr>
          <w:color w:val="000000" w:themeColor="text1"/>
          <w:sz w:val="28"/>
          <w:szCs w:val="28"/>
        </w:rPr>
        <w:t>неожиданный выход из-за стоящего</w:t>
      </w:r>
      <w:r w:rsidR="006551F4" w:rsidRPr="00BC2F7D">
        <w:rPr>
          <w:color w:val="000000" w:themeColor="text1"/>
          <w:sz w:val="28"/>
          <w:szCs w:val="28"/>
        </w:rPr>
        <w:t xml:space="preserve"> транспортн</w:t>
      </w:r>
      <w:r w:rsidR="00C70F30" w:rsidRPr="00BC2F7D">
        <w:rPr>
          <w:color w:val="000000" w:themeColor="text1"/>
          <w:sz w:val="28"/>
          <w:szCs w:val="28"/>
        </w:rPr>
        <w:t>ого</w:t>
      </w:r>
      <w:r w:rsidR="006551F4" w:rsidRPr="00BC2F7D">
        <w:rPr>
          <w:color w:val="000000" w:themeColor="text1"/>
          <w:sz w:val="28"/>
          <w:szCs w:val="28"/>
        </w:rPr>
        <w:t xml:space="preserve"> средств</w:t>
      </w:r>
      <w:r w:rsidR="00C70F30" w:rsidRPr="00BC2F7D">
        <w:rPr>
          <w:color w:val="000000" w:themeColor="text1"/>
          <w:sz w:val="28"/>
          <w:szCs w:val="28"/>
        </w:rPr>
        <w:t>а</w:t>
      </w:r>
      <w:r w:rsidR="006551F4" w:rsidRPr="00BC2F7D">
        <w:rPr>
          <w:color w:val="000000" w:themeColor="text1"/>
          <w:sz w:val="28"/>
          <w:szCs w:val="28"/>
        </w:rPr>
        <w:t xml:space="preserve"> (1)</w:t>
      </w:r>
      <w:r w:rsidR="00B47903" w:rsidRPr="00BC2F7D">
        <w:rPr>
          <w:color w:val="000000" w:themeColor="text1"/>
          <w:sz w:val="28"/>
          <w:szCs w:val="28"/>
        </w:rPr>
        <w:t xml:space="preserve">, </w:t>
      </w:r>
      <w:r w:rsidR="00A969B9" w:rsidRPr="00BC2F7D">
        <w:rPr>
          <w:color w:val="000000" w:themeColor="text1"/>
          <w:sz w:val="28"/>
          <w:szCs w:val="28"/>
        </w:rPr>
        <w:t>неожиданный выезд на проезжую часть перед близко идущим транспортом</w:t>
      </w:r>
      <w:r w:rsidR="00BC2F7D" w:rsidRPr="00BC2F7D">
        <w:rPr>
          <w:color w:val="000000" w:themeColor="text1"/>
          <w:sz w:val="28"/>
          <w:szCs w:val="28"/>
        </w:rPr>
        <w:t xml:space="preserve"> (</w:t>
      </w:r>
      <w:r w:rsidR="00B47903" w:rsidRPr="00BC2F7D">
        <w:rPr>
          <w:color w:val="000000" w:themeColor="text1"/>
          <w:sz w:val="28"/>
          <w:szCs w:val="28"/>
        </w:rPr>
        <w:t>1</w:t>
      </w:r>
      <w:r w:rsidR="00BC2F7D" w:rsidRPr="00BC2F7D">
        <w:rPr>
          <w:color w:val="000000" w:themeColor="text1"/>
          <w:sz w:val="28"/>
          <w:szCs w:val="28"/>
        </w:rPr>
        <w:t>), несоблюдение очередности проезда (1), нарушение правил проезда пешеходных переходов (1)</w:t>
      </w:r>
      <w:r w:rsidR="00063C05" w:rsidRPr="00BC2F7D">
        <w:rPr>
          <w:color w:val="000000" w:themeColor="text1"/>
          <w:sz w:val="28"/>
          <w:szCs w:val="28"/>
        </w:rPr>
        <w:t>.</w:t>
      </w:r>
    </w:p>
    <w:p w:rsidR="00063C05" w:rsidRDefault="00063C05" w:rsidP="006754AC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12D64AB2" wp14:editId="41FC44C3">
            <wp:extent cx="5574665" cy="2286000"/>
            <wp:effectExtent l="0" t="0" r="698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26A8A" w:rsidRDefault="00526A8A" w:rsidP="00D1018C">
      <w:pPr>
        <w:ind w:firstLine="720"/>
        <w:jc w:val="both"/>
        <w:rPr>
          <w:sz w:val="28"/>
          <w:szCs w:val="28"/>
        </w:rPr>
      </w:pPr>
    </w:p>
    <w:p w:rsidR="00526A8A" w:rsidRDefault="00526A8A" w:rsidP="00D1018C">
      <w:pPr>
        <w:ind w:firstLine="720"/>
        <w:jc w:val="both"/>
        <w:rPr>
          <w:sz w:val="28"/>
          <w:szCs w:val="28"/>
        </w:rPr>
      </w:pPr>
    </w:p>
    <w:p w:rsidR="007A6682" w:rsidRDefault="00D1018C" w:rsidP="00D1018C">
      <w:pPr>
        <w:ind w:firstLine="720"/>
        <w:jc w:val="both"/>
        <w:rPr>
          <w:sz w:val="28"/>
          <w:szCs w:val="28"/>
        </w:rPr>
      </w:pPr>
      <w:r w:rsidRPr="00E326AA">
        <w:rPr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E326AA">
        <w:rPr>
          <w:sz w:val="28"/>
          <w:szCs w:val="28"/>
        </w:rPr>
        <w:t>рожно-транспортного травматизма,</w:t>
      </w:r>
      <w:r w:rsidRPr="00E326AA">
        <w:rPr>
          <w:sz w:val="28"/>
          <w:szCs w:val="28"/>
        </w:rPr>
        <w:t xml:space="preserve"> </w:t>
      </w:r>
    </w:p>
    <w:p w:rsidR="007A6682" w:rsidRDefault="007A6682" w:rsidP="007A6682">
      <w:pPr>
        <w:ind w:firstLine="720"/>
        <w:jc w:val="center"/>
        <w:rPr>
          <w:sz w:val="28"/>
          <w:szCs w:val="28"/>
        </w:rPr>
      </w:pPr>
    </w:p>
    <w:p w:rsidR="007A6682" w:rsidRPr="00AC21FA" w:rsidRDefault="007A6682" w:rsidP="007A6682">
      <w:pPr>
        <w:ind w:firstLine="720"/>
        <w:jc w:val="center"/>
        <w:rPr>
          <w:sz w:val="28"/>
          <w:szCs w:val="28"/>
        </w:rPr>
      </w:pPr>
      <w:r w:rsidRPr="00AC21FA">
        <w:rPr>
          <w:sz w:val="28"/>
          <w:szCs w:val="28"/>
        </w:rPr>
        <w:t>НЕОБХОДИМО:</w:t>
      </w:r>
    </w:p>
    <w:p w:rsidR="007A6682" w:rsidRPr="00190BE1" w:rsidRDefault="007A6682" w:rsidP="00D1018C">
      <w:pPr>
        <w:ind w:firstLine="720"/>
        <w:jc w:val="both"/>
        <w:rPr>
          <w:color w:val="FF0000"/>
          <w:sz w:val="28"/>
          <w:szCs w:val="28"/>
        </w:rPr>
      </w:pPr>
    </w:p>
    <w:p w:rsidR="007A6682" w:rsidRDefault="007A6682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AC21FA">
        <w:rPr>
          <w:sz w:val="28"/>
          <w:szCs w:val="28"/>
        </w:rPr>
        <w:t>При организации деятельности Госавтоинспекции о</w:t>
      </w:r>
      <w:r w:rsidR="00D1018C" w:rsidRPr="00AC21FA">
        <w:rPr>
          <w:sz w:val="28"/>
          <w:szCs w:val="28"/>
        </w:rPr>
        <w:t xml:space="preserve">бращать пристальное внимание на пресечение грубых правонарушений </w:t>
      </w:r>
      <w:r w:rsidR="00DF5AFF" w:rsidRPr="00AC21FA">
        <w:rPr>
          <w:sz w:val="28"/>
          <w:szCs w:val="28"/>
        </w:rPr>
        <w:t>на дорогах регионального и местного значени</w:t>
      </w:r>
      <w:r w:rsidR="003D7192">
        <w:rPr>
          <w:sz w:val="28"/>
          <w:szCs w:val="28"/>
        </w:rPr>
        <w:t>я</w:t>
      </w:r>
      <w:r w:rsidR="00D1018C" w:rsidRPr="00AC21FA">
        <w:rPr>
          <w:sz w:val="28"/>
          <w:szCs w:val="28"/>
        </w:rPr>
        <w:t xml:space="preserve"> водител</w:t>
      </w:r>
      <w:r w:rsidR="0027242C" w:rsidRPr="00AC21FA">
        <w:rPr>
          <w:sz w:val="28"/>
          <w:szCs w:val="28"/>
        </w:rPr>
        <w:t>ями</w:t>
      </w:r>
      <w:r w:rsidR="00D1018C" w:rsidRPr="00AC21FA">
        <w:rPr>
          <w:sz w:val="28"/>
          <w:szCs w:val="28"/>
        </w:rPr>
        <w:t xml:space="preserve"> автотранспортных средств, связанных с</w:t>
      </w:r>
      <w:r w:rsidR="0089057A">
        <w:rPr>
          <w:sz w:val="28"/>
          <w:szCs w:val="28"/>
        </w:rPr>
        <w:t xml:space="preserve"> нарушением правил обгона</w:t>
      </w:r>
      <w:r w:rsidR="003D7192">
        <w:rPr>
          <w:sz w:val="28"/>
          <w:szCs w:val="28"/>
        </w:rPr>
        <w:t xml:space="preserve">, </w:t>
      </w:r>
      <w:r w:rsidRPr="00AC21FA">
        <w:rPr>
          <w:sz w:val="28"/>
          <w:szCs w:val="28"/>
        </w:rPr>
        <w:t>не</w:t>
      </w:r>
      <w:r w:rsidR="003C2702" w:rsidRPr="00AC21FA">
        <w:rPr>
          <w:sz w:val="28"/>
          <w:szCs w:val="28"/>
        </w:rPr>
        <w:t>предоставлени</w:t>
      </w:r>
      <w:r w:rsidR="0027242C" w:rsidRPr="00AC21FA">
        <w:rPr>
          <w:sz w:val="28"/>
          <w:szCs w:val="28"/>
        </w:rPr>
        <w:t>я</w:t>
      </w:r>
      <w:r w:rsidR="00DF5AFF" w:rsidRPr="00AC21FA">
        <w:rPr>
          <w:sz w:val="28"/>
          <w:szCs w:val="28"/>
        </w:rPr>
        <w:t xml:space="preserve"> преимущества </w:t>
      </w:r>
      <w:r w:rsidR="0027242C" w:rsidRPr="00AC21FA">
        <w:rPr>
          <w:sz w:val="28"/>
          <w:szCs w:val="28"/>
        </w:rPr>
        <w:t xml:space="preserve">в движении </w:t>
      </w:r>
      <w:r w:rsidR="00DF5AFF" w:rsidRPr="00AC21FA">
        <w:rPr>
          <w:sz w:val="28"/>
          <w:szCs w:val="28"/>
        </w:rPr>
        <w:t>пешеходам</w:t>
      </w:r>
      <w:r w:rsidR="003D7192">
        <w:rPr>
          <w:sz w:val="28"/>
          <w:szCs w:val="28"/>
        </w:rPr>
        <w:t xml:space="preserve">, </w:t>
      </w:r>
      <w:r w:rsidR="003D7192" w:rsidRPr="00AC21FA">
        <w:rPr>
          <w:sz w:val="28"/>
          <w:szCs w:val="28"/>
        </w:rPr>
        <w:t>нарушением скоростного режима,</w:t>
      </w:r>
      <w:r w:rsidR="003D7192">
        <w:rPr>
          <w:sz w:val="28"/>
          <w:szCs w:val="28"/>
        </w:rPr>
        <w:t xml:space="preserve"> </w:t>
      </w:r>
      <w:r w:rsidR="0089057A" w:rsidRPr="00AC21FA">
        <w:rPr>
          <w:sz w:val="28"/>
          <w:szCs w:val="28"/>
        </w:rPr>
        <w:t>нес</w:t>
      </w:r>
      <w:r w:rsidR="0089057A">
        <w:rPr>
          <w:sz w:val="28"/>
          <w:szCs w:val="28"/>
        </w:rPr>
        <w:t>облюдением очередности проезда</w:t>
      </w:r>
      <w:r w:rsidR="00DF5AFF" w:rsidRPr="00AC21FA">
        <w:rPr>
          <w:sz w:val="28"/>
          <w:szCs w:val="28"/>
        </w:rPr>
        <w:t>.</w:t>
      </w:r>
      <w:r w:rsidR="004620D2" w:rsidRPr="00AC21FA">
        <w:rPr>
          <w:sz w:val="28"/>
          <w:szCs w:val="28"/>
        </w:rPr>
        <w:t xml:space="preserve"> </w:t>
      </w:r>
      <w:r w:rsidR="001101F4" w:rsidRPr="00AC21FA">
        <w:rPr>
          <w:sz w:val="28"/>
          <w:szCs w:val="28"/>
        </w:rPr>
        <w:t>На дорогах федерального значения необходимо усилить работу нарядов</w:t>
      </w:r>
      <w:r w:rsidR="003D7192">
        <w:rPr>
          <w:sz w:val="28"/>
          <w:szCs w:val="28"/>
        </w:rPr>
        <w:t xml:space="preserve"> ДПС</w:t>
      </w:r>
      <w:r w:rsidR="001101F4" w:rsidRPr="00AC21FA">
        <w:rPr>
          <w:sz w:val="28"/>
          <w:szCs w:val="28"/>
        </w:rPr>
        <w:t xml:space="preserve"> в период неблагоп</w:t>
      </w:r>
      <w:r w:rsidR="00B57659" w:rsidRPr="00AC21FA">
        <w:rPr>
          <w:sz w:val="28"/>
          <w:szCs w:val="28"/>
        </w:rPr>
        <w:t>риятных</w:t>
      </w:r>
      <w:r w:rsidR="001101F4" w:rsidRPr="00AC21FA">
        <w:rPr>
          <w:sz w:val="28"/>
          <w:szCs w:val="28"/>
        </w:rPr>
        <w:t xml:space="preserve"> метеорологических условий.</w:t>
      </w:r>
    </w:p>
    <w:p w:rsidR="003D7192" w:rsidRPr="00AC21FA" w:rsidRDefault="001E1CB0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</w:t>
      </w:r>
      <w:r w:rsidR="009600DA">
        <w:rPr>
          <w:sz w:val="28"/>
          <w:szCs w:val="28"/>
        </w:rPr>
        <w:t xml:space="preserve"> периодическое</w:t>
      </w:r>
      <w:r>
        <w:rPr>
          <w:sz w:val="28"/>
          <w:szCs w:val="28"/>
        </w:rPr>
        <w:t xml:space="preserve"> патрулирование сельских, садово – товарищеских</w:t>
      </w:r>
      <w:r w:rsidR="00986C5D">
        <w:rPr>
          <w:sz w:val="28"/>
          <w:szCs w:val="28"/>
        </w:rPr>
        <w:t>, пригородных</w:t>
      </w:r>
      <w:r>
        <w:rPr>
          <w:sz w:val="28"/>
          <w:szCs w:val="28"/>
        </w:rPr>
        <w:t xml:space="preserve"> территорий</w:t>
      </w:r>
      <w:r w:rsidR="00414338">
        <w:rPr>
          <w:sz w:val="28"/>
          <w:szCs w:val="28"/>
        </w:rPr>
        <w:t xml:space="preserve"> </w:t>
      </w:r>
      <w:r>
        <w:rPr>
          <w:sz w:val="28"/>
          <w:szCs w:val="28"/>
        </w:rPr>
        <w:t>на предмет выявления</w:t>
      </w:r>
      <w:r w:rsidR="009600DA">
        <w:rPr>
          <w:sz w:val="28"/>
          <w:szCs w:val="28"/>
        </w:rPr>
        <w:t xml:space="preserve"> несовершеннолетних</w:t>
      </w:r>
      <w:r>
        <w:rPr>
          <w:sz w:val="28"/>
          <w:szCs w:val="28"/>
        </w:rPr>
        <w:t xml:space="preserve"> </w:t>
      </w:r>
      <w:r w:rsidR="009600DA">
        <w:rPr>
          <w:sz w:val="28"/>
          <w:szCs w:val="28"/>
        </w:rPr>
        <w:t xml:space="preserve">водителей транспортных средств, не имеющих права управления. </w:t>
      </w:r>
    </w:p>
    <w:p w:rsidR="007A6682" w:rsidRPr="009A371E" w:rsidRDefault="0089057A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00DA">
        <w:rPr>
          <w:sz w:val="28"/>
          <w:szCs w:val="28"/>
        </w:rPr>
        <w:t>родолжить в</w:t>
      </w:r>
      <w:r w:rsidR="00AC21FA" w:rsidRPr="009A371E">
        <w:rPr>
          <w:sz w:val="28"/>
          <w:szCs w:val="28"/>
        </w:rPr>
        <w:t xml:space="preserve"> дистанционн</w:t>
      </w:r>
      <w:r w:rsidR="009600DA">
        <w:rPr>
          <w:sz w:val="28"/>
          <w:szCs w:val="28"/>
        </w:rPr>
        <w:t>ой</w:t>
      </w:r>
      <w:r w:rsidR="00AC21FA" w:rsidRPr="009A371E">
        <w:rPr>
          <w:sz w:val="28"/>
          <w:szCs w:val="28"/>
        </w:rPr>
        <w:t xml:space="preserve"> форм</w:t>
      </w:r>
      <w:r w:rsidR="009600DA">
        <w:rPr>
          <w:sz w:val="28"/>
          <w:szCs w:val="28"/>
        </w:rPr>
        <w:t>е</w:t>
      </w:r>
      <w:r w:rsidR="00AC21FA" w:rsidRPr="009A371E">
        <w:rPr>
          <w:sz w:val="28"/>
          <w:szCs w:val="28"/>
        </w:rPr>
        <w:t xml:space="preserve"> работ</w:t>
      </w:r>
      <w:r w:rsidR="009600DA">
        <w:rPr>
          <w:sz w:val="28"/>
          <w:szCs w:val="28"/>
        </w:rPr>
        <w:t>у</w:t>
      </w:r>
      <w:r w:rsidR="009A371E" w:rsidRPr="009A371E">
        <w:rPr>
          <w:sz w:val="28"/>
          <w:szCs w:val="28"/>
        </w:rPr>
        <w:t xml:space="preserve"> по разъяснению правил безопасного перехода проезжей части, в том числе, с применением средств индивидуальной мобильности (электроскутеры, гироскутеры, ролики, самокаты, скейтборды, сигвеи, моноколеса, велосипеды), обязательному ношению световозвращающих элементов</w:t>
      </w:r>
      <w:r w:rsidR="00AC21FA" w:rsidRPr="009A371E">
        <w:rPr>
          <w:sz w:val="28"/>
          <w:szCs w:val="28"/>
        </w:rPr>
        <w:t xml:space="preserve"> с гражданами в социальных сетях, специализированных интернет- площадках, других </w:t>
      </w:r>
      <w:r w:rsidR="009A371E" w:rsidRPr="009A371E">
        <w:rPr>
          <w:sz w:val="28"/>
          <w:szCs w:val="28"/>
        </w:rPr>
        <w:t xml:space="preserve">мобильных </w:t>
      </w:r>
      <w:r w:rsidR="00AC21FA" w:rsidRPr="009A371E">
        <w:rPr>
          <w:sz w:val="28"/>
          <w:szCs w:val="28"/>
        </w:rPr>
        <w:t xml:space="preserve">источниках массового </w:t>
      </w:r>
      <w:r w:rsidR="009A371E" w:rsidRPr="009A371E">
        <w:rPr>
          <w:sz w:val="28"/>
          <w:szCs w:val="28"/>
        </w:rPr>
        <w:t>времяпрепровождения</w:t>
      </w:r>
      <w:r w:rsidR="00AC21FA" w:rsidRPr="009A371E">
        <w:rPr>
          <w:sz w:val="28"/>
          <w:szCs w:val="28"/>
        </w:rPr>
        <w:t xml:space="preserve"> граждан</w:t>
      </w:r>
      <w:r w:rsidR="009A371E" w:rsidRPr="009A371E">
        <w:rPr>
          <w:sz w:val="28"/>
          <w:szCs w:val="28"/>
        </w:rPr>
        <w:t>.</w:t>
      </w:r>
      <w:r w:rsidR="00C8724F" w:rsidRPr="009A371E">
        <w:rPr>
          <w:sz w:val="28"/>
          <w:szCs w:val="28"/>
        </w:rPr>
        <w:t xml:space="preserve"> </w:t>
      </w:r>
    </w:p>
    <w:p w:rsidR="007A6682" w:rsidRPr="009A371E" w:rsidRDefault="001118BB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дорог</w:t>
      </w:r>
      <w:r w:rsidR="006F1F3C" w:rsidRPr="009A371E">
        <w:rPr>
          <w:sz w:val="28"/>
          <w:szCs w:val="28"/>
        </w:rPr>
        <w:t xml:space="preserve">ах </w:t>
      </w:r>
      <w:r w:rsidR="00C8724F" w:rsidRPr="009A371E">
        <w:rPr>
          <w:sz w:val="28"/>
          <w:szCs w:val="28"/>
        </w:rPr>
        <w:t>местного и регионального</w:t>
      </w:r>
      <w:r w:rsidR="006F1F3C" w:rsidRPr="009A371E">
        <w:rPr>
          <w:sz w:val="28"/>
          <w:szCs w:val="28"/>
        </w:rPr>
        <w:t xml:space="preserve"> значений </w:t>
      </w:r>
      <w:r w:rsidR="00A35172" w:rsidRPr="009A371E">
        <w:rPr>
          <w:sz w:val="28"/>
          <w:szCs w:val="28"/>
        </w:rPr>
        <w:t>продолжить проведение</w:t>
      </w:r>
      <w:r w:rsidRPr="009A371E">
        <w:rPr>
          <w:sz w:val="28"/>
          <w:szCs w:val="28"/>
        </w:rPr>
        <w:t xml:space="preserve"> </w:t>
      </w:r>
      <w:r w:rsidR="00907E0D" w:rsidRPr="009A371E">
        <w:rPr>
          <w:sz w:val="28"/>
          <w:szCs w:val="28"/>
        </w:rPr>
        <w:t>профилактически</w:t>
      </w:r>
      <w:r w:rsidR="00A35172" w:rsidRPr="009A371E">
        <w:rPr>
          <w:sz w:val="28"/>
          <w:szCs w:val="28"/>
        </w:rPr>
        <w:t>х</w:t>
      </w:r>
      <w:r w:rsidR="00907E0D" w:rsidRPr="009A371E"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t>мероприяти</w:t>
      </w:r>
      <w:r w:rsidR="00A35172" w:rsidRPr="009A371E">
        <w:rPr>
          <w:sz w:val="28"/>
          <w:szCs w:val="28"/>
        </w:rPr>
        <w:t>й</w:t>
      </w:r>
      <w:r w:rsidRPr="009A371E">
        <w:rPr>
          <w:sz w:val="28"/>
          <w:szCs w:val="28"/>
        </w:rPr>
        <w:t xml:space="preserve"> </w:t>
      </w:r>
      <w:r w:rsidR="006F1F3C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>о взрослыми участниками дорожного движения</w:t>
      </w:r>
      <w:r w:rsidR="00CA2A44" w:rsidRPr="009A371E">
        <w:rPr>
          <w:sz w:val="28"/>
          <w:szCs w:val="28"/>
        </w:rPr>
        <w:t>:</w:t>
      </w:r>
      <w:r w:rsidR="00907E0D" w:rsidRPr="009A371E">
        <w:rPr>
          <w:sz w:val="28"/>
          <w:szCs w:val="28"/>
        </w:rPr>
        <w:t xml:space="preserve"> </w:t>
      </w:r>
    </w:p>
    <w:p w:rsidR="007A6682" w:rsidRPr="009A371E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</w:t>
      </w:r>
      <w:r w:rsidR="006F1F3C" w:rsidRPr="009A371E">
        <w:rPr>
          <w:sz w:val="28"/>
          <w:szCs w:val="28"/>
        </w:rPr>
        <w:t>водителями транспортных средств</w:t>
      </w:r>
      <w:r w:rsidR="00907E0D" w:rsidRPr="009A371E">
        <w:rPr>
          <w:sz w:val="28"/>
          <w:szCs w:val="28"/>
        </w:rPr>
        <w:t xml:space="preserve"> по соблюдению</w:t>
      </w:r>
      <w:r w:rsidR="00C8724F" w:rsidRPr="009A371E">
        <w:rPr>
          <w:sz w:val="28"/>
          <w:szCs w:val="28"/>
        </w:rPr>
        <w:t xml:space="preserve"> правил проезда регулируемых и нерегулируемых перекрестков, снижению </w:t>
      </w:r>
      <w:r w:rsidR="00907E0D" w:rsidRPr="009A371E">
        <w:rPr>
          <w:sz w:val="28"/>
          <w:szCs w:val="28"/>
        </w:rPr>
        <w:t>скоростного режима</w:t>
      </w:r>
      <w:r w:rsidR="00C8724F" w:rsidRPr="009A371E">
        <w:rPr>
          <w:sz w:val="28"/>
          <w:szCs w:val="28"/>
        </w:rPr>
        <w:t xml:space="preserve"> при подъезде к пешеходным переходам</w:t>
      </w:r>
      <w:r w:rsidR="00907E0D" w:rsidRPr="009A371E">
        <w:rPr>
          <w:sz w:val="28"/>
          <w:szCs w:val="28"/>
        </w:rPr>
        <w:t xml:space="preserve">, особенностям вождения </w:t>
      </w:r>
      <w:r w:rsidR="0089057A">
        <w:rPr>
          <w:sz w:val="28"/>
          <w:szCs w:val="28"/>
        </w:rPr>
        <w:t>при</w:t>
      </w:r>
      <w:r w:rsidR="00907E0D" w:rsidRPr="009A371E">
        <w:rPr>
          <w:sz w:val="28"/>
          <w:szCs w:val="28"/>
        </w:rPr>
        <w:t xml:space="preserve"> перевозк</w:t>
      </w:r>
      <w:r w:rsidR="0089057A">
        <w:rPr>
          <w:sz w:val="28"/>
          <w:szCs w:val="28"/>
        </w:rPr>
        <w:t>е</w:t>
      </w:r>
      <w:r w:rsidR="00907E0D" w:rsidRPr="009A371E">
        <w:rPr>
          <w:sz w:val="28"/>
          <w:szCs w:val="28"/>
        </w:rPr>
        <w:t xml:space="preserve"> детей</w:t>
      </w:r>
      <w:r w:rsidRPr="009A371E">
        <w:rPr>
          <w:sz w:val="28"/>
          <w:szCs w:val="28"/>
        </w:rPr>
        <w:t>;</w:t>
      </w:r>
    </w:p>
    <w:p w:rsidR="007A6682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пешеходами </w:t>
      </w:r>
      <w:r w:rsidR="00CA2A44" w:rsidRPr="009A371E">
        <w:rPr>
          <w:sz w:val="28"/>
          <w:szCs w:val="28"/>
        </w:rPr>
        <w:t xml:space="preserve">- </w:t>
      </w:r>
      <w:r w:rsidR="00907E0D" w:rsidRPr="009A371E">
        <w:rPr>
          <w:sz w:val="28"/>
          <w:szCs w:val="28"/>
        </w:rPr>
        <w:t>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9600DA" w:rsidRPr="009A371E" w:rsidRDefault="009600DA" w:rsidP="00EB58D2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</w:t>
      </w:r>
      <w:r w:rsidR="00986C5D">
        <w:rPr>
          <w:sz w:val="28"/>
          <w:szCs w:val="28"/>
        </w:rPr>
        <w:t xml:space="preserve"> перестроения, </w:t>
      </w:r>
      <w:r>
        <w:rPr>
          <w:sz w:val="28"/>
          <w:szCs w:val="28"/>
        </w:rPr>
        <w:t>предоставления преимущества</w:t>
      </w:r>
      <w:r w:rsidR="00986C5D">
        <w:rPr>
          <w:sz w:val="28"/>
          <w:szCs w:val="28"/>
        </w:rPr>
        <w:t xml:space="preserve">, спешивании, при переходе дороги по пешеходному переходу </w:t>
      </w:r>
      <w:r>
        <w:rPr>
          <w:sz w:val="28"/>
          <w:szCs w:val="28"/>
        </w:rPr>
        <w:t>(глава 24 ПДД РФ).</w:t>
      </w:r>
    </w:p>
    <w:p w:rsidR="007A6682" w:rsidRPr="009A371E" w:rsidRDefault="00D178E4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постоянной основе</w:t>
      </w:r>
      <w:r w:rsidR="00EB58D2" w:rsidRPr="009A371E">
        <w:rPr>
          <w:sz w:val="28"/>
          <w:szCs w:val="28"/>
        </w:rPr>
        <w:t xml:space="preserve"> проводить</w:t>
      </w:r>
      <w:r w:rsidRPr="009A371E">
        <w:rPr>
          <w:sz w:val="28"/>
          <w:szCs w:val="28"/>
        </w:rPr>
        <w:t xml:space="preserve"> информирова</w:t>
      </w:r>
      <w:r w:rsidR="00EB58D2" w:rsidRPr="009A371E">
        <w:rPr>
          <w:sz w:val="28"/>
          <w:szCs w:val="28"/>
        </w:rPr>
        <w:t>ние</w:t>
      </w:r>
      <w:r w:rsidRPr="009A371E">
        <w:rPr>
          <w:sz w:val="28"/>
          <w:szCs w:val="28"/>
        </w:rPr>
        <w:t xml:space="preserve"> СМИ </w:t>
      </w:r>
      <w:r w:rsidR="007E3C9B" w:rsidRPr="009A371E">
        <w:rPr>
          <w:sz w:val="28"/>
          <w:szCs w:val="28"/>
        </w:rPr>
        <w:t>о проведении рейдовых мероприятий</w:t>
      </w:r>
      <w:r w:rsidRPr="009A371E">
        <w:rPr>
          <w:sz w:val="28"/>
          <w:szCs w:val="28"/>
        </w:rPr>
        <w:t>, результатах работ</w:t>
      </w:r>
      <w:r w:rsidR="00DF3A6A" w:rsidRPr="009A371E">
        <w:rPr>
          <w:sz w:val="28"/>
          <w:szCs w:val="28"/>
        </w:rPr>
        <w:t>ы</w:t>
      </w:r>
      <w:r w:rsidRPr="009A371E">
        <w:rPr>
          <w:sz w:val="28"/>
          <w:szCs w:val="28"/>
        </w:rPr>
        <w:t xml:space="preserve"> </w:t>
      </w:r>
      <w:r w:rsidR="007E3C9B" w:rsidRPr="009A371E">
        <w:rPr>
          <w:sz w:val="28"/>
          <w:szCs w:val="28"/>
        </w:rPr>
        <w:t xml:space="preserve">по выявлению нарушений ПДД РФ при перевозке детей-пассажиров, контроле за соблюдением правил </w:t>
      </w:r>
      <w:r w:rsidRPr="009A371E">
        <w:rPr>
          <w:sz w:val="28"/>
          <w:szCs w:val="28"/>
        </w:rPr>
        <w:t>пер</w:t>
      </w:r>
      <w:r w:rsidR="009A371E" w:rsidRPr="009A371E">
        <w:rPr>
          <w:sz w:val="28"/>
          <w:szCs w:val="28"/>
        </w:rPr>
        <w:t>ехода проезжей части пешеходами</w:t>
      </w:r>
      <w:r w:rsidR="00986C5D">
        <w:rPr>
          <w:sz w:val="28"/>
          <w:szCs w:val="28"/>
        </w:rPr>
        <w:t>, велосипедистами</w:t>
      </w:r>
      <w:r w:rsidRPr="009A371E">
        <w:rPr>
          <w:sz w:val="28"/>
          <w:szCs w:val="28"/>
        </w:rPr>
        <w:t>. Про</w:t>
      </w:r>
      <w:r w:rsidR="0089057A">
        <w:rPr>
          <w:sz w:val="28"/>
          <w:szCs w:val="28"/>
        </w:rPr>
        <w:t>должить проведение</w:t>
      </w:r>
      <w:r w:rsidRPr="009A371E">
        <w:rPr>
          <w:sz w:val="28"/>
          <w:szCs w:val="28"/>
        </w:rPr>
        <w:t xml:space="preserve"> разъяснительн</w:t>
      </w:r>
      <w:r w:rsidR="0089057A">
        <w:rPr>
          <w:sz w:val="28"/>
          <w:szCs w:val="28"/>
        </w:rPr>
        <w:t>ой</w:t>
      </w:r>
      <w:r w:rsidRPr="009A371E">
        <w:rPr>
          <w:sz w:val="28"/>
          <w:szCs w:val="28"/>
        </w:rPr>
        <w:t xml:space="preserve"> работ</w:t>
      </w:r>
      <w:r w:rsidR="0089057A">
        <w:rPr>
          <w:sz w:val="28"/>
          <w:szCs w:val="28"/>
        </w:rPr>
        <w:t>ы</w:t>
      </w:r>
      <w:r w:rsidR="007A6682" w:rsidRPr="009A371E">
        <w:rPr>
          <w:sz w:val="28"/>
          <w:szCs w:val="28"/>
        </w:rPr>
        <w:t xml:space="preserve"> с населением</w:t>
      </w:r>
      <w:r w:rsidR="0089057A">
        <w:rPr>
          <w:sz w:val="28"/>
          <w:szCs w:val="28"/>
        </w:rPr>
        <w:t xml:space="preserve"> во дворовых территориях, местах массового нахождения граждан</w:t>
      </w:r>
      <w:r w:rsidR="000E7C1A">
        <w:rPr>
          <w:sz w:val="28"/>
          <w:szCs w:val="28"/>
        </w:rPr>
        <w:t>, общественном транспорте</w:t>
      </w:r>
      <w:r w:rsidRPr="009A371E">
        <w:rPr>
          <w:sz w:val="28"/>
          <w:szCs w:val="28"/>
        </w:rPr>
        <w:t xml:space="preserve"> о </w:t>
      </w:r>
      <w:r w:rsidR="00C8724F" w:rsidRPr="009A371E">
        <w:rPr>
          <w:sz w:val="28"/>
          <w:szCs w:val="28"/>
        </w:rPr>
        <w:t>правилах</w:t>
      </w:r>
      <w:r w:rsidR="00A70444" w:rsidRPr="009A371E">
        <w:rPr>
          <w:sz w:val="28"/>
          <w:szCs w:val="28"/>
        </w:rPr>
        <w:t xml:space="preserve"> </w:t>
      </w:r>
      <w:r w:rsidR="00A70444" w:rsidRPr="009A371E">
        <w:rPr>
          <w:sz w:val="28"/>
          <w:szCs w:val="28"/>
        </w:rPr>
        <w:lastRenderedPageBreak/>
        <w:t xml:space="preserve">безопасного перехода проезжей части, </w:t>
      </w:r>
      <w:r w:rsidR="00C8724F" w:rsidRPr="009A371E">
        <w:rPr>
          <w:sz w:val="28"/>
          <w:szCs w:val="28"/>
        </w:rPr>
        <w:t>передвижения на средствах индивидуальной мобильности</w:t>
      </w:r>
      <w:r w:rsidR="00A70444" w:rsidRPr="009A371E">
        <w:rPr>
          <w:sz w:val="28"/>
          <w:szCs w:val="28"/>
        </w:rPr>
        <w:t>, перевозки детей в автомобилях, ответственности за нарушение требований ПДД РФ, возможные последствия ДТП</w:t>
      </w:r>
      <w:r w:rsidR="0089057A">
        <w:rPr>
          <w:sz w:val="28"/>
          <w:szCs w:val="28"/>
        </w:rPr>
        <w:t>, в том числе с привлечением инспекторов подразделений делам несовершеннолетних и защите их прав, участковых уполномоченных</w:t>
      </w:r>
      <w:r w:rsidR="00950842" w:rsidRPr="009A371E">
        <w:rPr>
          <w:sz w:val="28"/>
          <w:szCs w:val="28"/>
        </w:rPr>
        <w:t>.</w:t>
      </w:r>
    </w:p>
    <w:p w:rsidR="00D178E4" w:rsidRPr="009A371E" w:rsidRDefault="00986C5D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</w:t>
      </w:r>
      <w:r w:rsidR="00A70444" w:rsidRPr="009A371E">
        <w:rPr>
          <w:sz w:val="28"/>
          <w:szCs w:val="28"/>
        </w:rPr>
        <w:t xml:space="preserve"> проведение социально-значимых мероприятий</w:t>
      </w:r>
      <w:r w:rsidR="009A371E" w:rsidRPr="009A371E">
        <w:rPr>
          <w:sz w:val="28"/>
          <w:szCs w:val="28"/>
        </w:rPr>
        <w:t xml:space="preserve"> в социальных сетях</w:t>
      </w:r>
      <w:r w:rsidR="0024124F" w:rsidRPr="009A371E">
        <w:rPr>
          <w:sz w:val="28"/>
          <w:szCs w:val="28"/>
        </w:rPr>
        <w:t xml:space="preserve">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</w:t>
      </w:r>
      <w:r w:rsidR="00D178E4" w:rsidRPr="009A371E">
        <w:rPr>
          <w:sz w:val="28"/>
          <w:szCs w:val="28"/>
        </w:rPr>
        <w:t xml:space="preserve">К проведению мероприятий </w:t>
      </w:r>
      <w:r w:rsidR="009A371E" w:rsidRPr="009A371E">
        <w:rPr>
          <w:sz w:val="28"/>
          <w:szCs w:val="28"/>
        </w:rPr>
        <w:t xml:space="preserve">привлечь </w:t>
      </w:r>
      <w:r w:rsidR="00D178E4" w:rsidRPr="009A371E">
        <w:rPr>
          <w:sz w:val="28"/>
          <w:szCs w:val="28"/>
        </w:rPr>
        <w:t>представителей других общественных организаций</w:t>
      </w:r>
      <w:r w:rsidR="0024124F" w:rsidRPr="009A371E">
        <w:rPr>
          <w:sz w:val="28"/>
          <w:szCs w:val="28"/>
        </w:rPr>
        <w:t>,</w:t>
      </w:r>
      <w:r w:rsidR="009A371E" w:rsidRPr="009A371E">
        <w:rPr>
          <w:sz w:val="28"/>
          <w:szCs w:val="28"/>
        </w:rPr>
        <w:t xml:space="preserve"> популярных блогеров,</w:t>
      </w:r>
      <w:r w:rsidR="0024124F" w:rsidRPr="009A371E">
        <w:rPr>
          <w:sz w:val="28"/>
          <w:szCs w:val="28"/>
        </w:rPr>
        <w:t xml:space="preserve"> отряды юных инспекторов движения</w:t>
      </w:r>
      <w:r w:rsidR="00D178E4" w:rsidRPr="009A371E">
        <w:rPr>
          <w:sz w:val="28"/>
          <w:szCs w:val="28"/>
        </w:rPr>
        <w:t>.</w:t>
      </w:r>
    </w:p>
    <w:p w:rsidR="00F8615E" w:rsidRDefault="00F8615E" w:rsidP="00D1018C">
      <w:pPr>
        <w:ind w:firstLine="720"/>
        <w:jc w:val="both"/>
        <w:rPr>
          <w:sz w:val="28"/>
          <w:szCs w:val="28"/>
        </w:rPr>
      </w:pPr>
    </w:p>
    <w:p w:rsidR="003845A4" w:rsidRPr="009A371E" w:rsidRDefault="003845A4" w:rsidP="00D1018C">
      <w:pPr>
        <w:ind w:firstLine="720"/>
        <w:jc w:val="both"/>
        <w:rPr>
          <w:sz w:val="28"/>
          <w:szCs w:val="28"/>
        </w:rPr>
      </w:pPr>
    </w:p>
    <w:p w:rsidR="00F02353" w:rsidRPr="009A371E" w:rsidRDefault="003C2702" w:rsidP="001701B2">
      <w:pPr>
        <w:rPr>
          <w:i/>
          <w:sz w:val="28"/>
          <w:szCs w:val="28"/>
        </w:rPr>
      </w:pPr>
      <w:r w:rsidRPr="009A371E">
        <w:rPr>
          <w:i/>
          <w:sz w:val="28"/>
          <w:szCs w:val="28"/>
        </w:rPr>
        <w:t>УГИБДД ГУ МВД России по Свердловской области</w:t>
      </w:r>
    </w:p>
    <w:sectPr w:rsidR="00F02353" w:rsidRPr="009A371E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B84" w:rsidRDefault="00104B84" w:rsidP="00874A55">
      <w:r>
        <w:separator/>
      </w:r>
    </w:p>
  </w:endnote>
  <w:endnote w:type="continuationSeparator" w:id="0">
    <w:p w:rsidR="00104B84" w:rsidRDefault="00104B84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B84" w:rsidRDefault="00104B84" w:rsidP="00874A55">
      <w:r>
        <w:separator/>
      </w:r>
    </w:p>
  </w:footnote>
  <w:footnote w:type="continuationSeparator" w:id="0">
    <w:p w:rsidR="00104B84" w:rsidRDefault="00104B84" w:rsidP="0087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10455"/>
    <w:rsid w:val="00010B75"/>
    <w:rsid w:val="00012146"/>
    <w:rsid w:val="00012733"/>
    <w:rsid w:val="00013BAA"/>
    <w:rsid w:val="000269FF"/>
    <w:rsid w:val="000345CB"/>
    <w:rsid w:val="000556CC"/>
    <w:rsid w:val="00062BA2"/>
    <w:rsid w:val="00063C05"/>
    <w:rsid w:val="00076E78"/>
    <w:rsid w:val="00092F01"/>
    <w:rsid w:val="00094648"/>
    <w:rsid w:val="000A18D0"/>
    <w:rsid w:val="000A643E"/>
    <w:rsid w:val="000B33CD"/>
    <w:rsid w:val="000C069E"/>
    <w:rsid w:val="000C64F4"/>
    <w:rsid w:val="000C7087"/>
    <w:rsid w:val="000D2E16"/>
    <w:rsid w:val="000E0536"/>
    <w:rsid w:val="000E362C"/>
    <w:rsid w:val="000E7C1A"/>
    <w:rsid w:val="001021A1"/>
    <w:rsid w:val="00104B84"/>
    <w:rsid w:val="00105819"/>
    <w:rsid w:val="001101F4"/>
    <w:rsid w:val="0011083E"/>
    <w:rsid w:val="001118BB"/>
    <w:rsid w:val="00112AD5"/>
    <w:rsid w:val="00120C47"/>
    <w:rsid w:val="001305A8"/>
    <w:rsid w:val="0015481C"/>
    <w:rsid w:val="00155F7E"/>
    <w:rsid w:val="0016254C"/>
    <w:rsid w:val="00162AFF"/>
    <w:rsid w:val="001701B2"/>
    <w:rsid w:val="001722B3"/>
    <w:rsid w:val="00175291"/>
    <w:rsid w:val="00182553"/>
    <w:rsid w:val="00186BC2"/>
    <w:rsid w:val="00190BE1"/>
    <w:rsid w:val="00196057"/>
    <w:rsid w:val="001A1D6B"/>
    <w:rsid w:val="001B21F0"/>
    <w:rsid w:val="001E0AF1"/>
    <w:rsid w:val="001E1CB0"/>
    <w:rsid w:val="001E7619"/>
    <w:rsid w:val="001F7440"/>
    <w:rsid w:val="00203AB2"/>
    <w:rsid w:val="00206924"/>
    <w:rsid w:val="002215CC"/>
    <w:rsid w:val="0022285C"/>
    <w:rsid w:val="00225BA0"/>
    <w:rsid w:val="00226A26"/>
    <w:rsid w:val="0024124F"/>
    <w:rsid w:val="0024315E"/>
    <w:rsid w:val="0026010F"/>
    <w:rsid w:val="00271976"/>
    <w:rsid w:val="0027242C"/>
    <w:rsid w:val="00282D22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F0642"/>
    <w:rsid w:val="002F1C5A"/>
    <w:rsid w:val="002F301B"/>
    <w:rsid w:val="002F45FD"/>
    <w:rsid w:val="003009B2"/>
    <w:rsid w:val="00305253"/>
    <w:rsid w:val="003052E0"/>
    <w:rsid w:val="003101CC"/>
    <w:rsid w:val="00321E07"/>
    <w:rsid w:val="00324261"/>
    <w:rsid w:val="003253E0"/>
    <w:rsid w:val="003336F8"/>
    <w:rsid w:val="00336E60"/>
    <w:rsid w:val="003434CA"/>
    <w:rsid w:val="003453BA"/>
    <w:rsid w:val="00345F31"/>
    <w:rsid w:val="00366F1D"/>
    <w:rsid w:val="0037080A"/>
    <w:rsid w:val="00375C6F"/>
    <w:rsid w:val="00376F14"/>
    <w:rsid w:val="0038076C"/>
    <w:rsid w:val="00381CBD"/>
    <w:rsid w:val="003845A4"/>
    <w:rsid w:val="003871D7"/>
    <w:rsid w:val="003907EB"/>
    <w:rsid w:val="003A6708"/>
    <w:rsid w:val="003B49FD"/>
    <w:rsid w:val="003B4D1F"/>
    <w:rsid w:val="003C2702"/>
    <w:rsid w:val="003D7192"/>
    <w:rsid w:val="003E6EEE"/>
    <w:rsid w:val="003F3119"/>
    <w:rsid w:val="00400C93"/>
    <w:rsid w:val="0040300B"/>
    <w:rsid w:val="00414338"/>
    <w:rsid w:val="00417157"/>
    <w:rsid w:val="004208FA"/>
    <w:rsid w:val="00422697"/>
    <w:rsid w:val="00424459"/>
    <w:rsid w:val="0042656C"/>
    <w:rsid w:val="0043589B"/>
    <w:rsid w:val="00435BB7"/>
    <w:rsid w:val="0044244F"/>
    <w:rsid w:val="00442A0E"/>
    <w:rsid w:val="00442B2A"/>
    <w:rsid w:val="004620D2"/>
    <w:rsid w:val="00463880"/>
    <w:rsid w:val="004717CB"/>
    <w:rsid w:val="00484868"/>
    <w:rsid w:val="004852EE"/>
    <w:rsid w:val="00490C8F"/>
    <w:rsid w:val="004A2091"/>
    <w:rsid w:val="004A6100"/>
    <w:rsid w:val="004B1184"/>
    <w:rsid w:val="004B6F4C"/>
    <w:rsid w:val="004C33C2"/>
    <w:rsid w:val="004C4CA8"/>
    <w:rsid w:val="004E6107"/>
    <w:rsid w:val="004F044B"/>
    <w:rsid w:val="0050275D"/>
    <w:rsid w:val="00510C5A"/>
    <w:rsid w:val="00513661"/>
    <w:rsid w:val="005172A0"/>
    <w:rsid w:val="00522B7C"/>
    <w:rsid w:val="005239C8"/>
    <w:rsid w:val="00526A8A"/>
    <w:rsid w:val="005275BF"/>
    <w:rsid w:val="005347B9"/>
    <w:rsid w:val="00537A99"/>
    <w:rsid w:val="00540BC3"/>
    <w:rsid w:val="00543AD8"/>
    <w:rsid w:val="00544832"/>
    <w:rsid w:val="00551C00"/>
    <w:rsid w:val="00556765"/>
    <w:rsid w:val="005707EB"/>
    <w:rsid w:val="00574DBA"/>
    <w:rsid w:val="00580120"/>
    <w:rsid w:val="005809DC"/>
    <w:rsid w:val="0058516C"/>
    <w:rsid w:val="005A1A86"/>
    <w:rsid w:val="005A216D"/>
    <w:rsid w:val="005A2928"/>
    <w:rsid w:val="005A6D11"/>
    <w:rsid w:val="005B5CCA"/>
    <w:rsid w:val="005B6885"/>
    <w:rsid w:val="005C09D2"/>
    <w:rsid w:val="005D40F3"/>
    <w:rsid w:val="005F3DAA"/>
    <w:rsid w:val="005F5554"/>
    <w:rsid w:val="0061026A"/>
    <w:rsid w:val="00620A4E"/>
    <w:rsid w:val="00627155"/>
    <w:rsid w:val="00636755"/>
    <w:rsid w:val="00636B3B"/>
    <w:rsid w:val="00640DAD"/>
    <w:rsid w:val="006431E1"/>
    <w:rsid w:val="00653C79"/>
    <w:rsid w:val="00653E1D"/>
    <w:rsid w:val="006551F4"/>
    <w:rsid w:val="006579DE"/>
    <w:rsid w:val="00666956"/>
    <w:rsid w:val="006754AC"/>
    <w:rsid w:val="006765F1"/>
    <w:rsid w:val="00686AC7"/>
    <w:rsid w:val="00690C70"/>
    <w:rsid w:val="00693017"/>
    <w:rsid w:val="00693466"/>
    <w:rsid w:val="00696BDD"/>
    <w:rsid w:val="006A3390"/>
    <w:rsid w:val="006A3F6E"/>
    <w:rsid w:val="006A6AB8"/>
    <w:rsid w:val="006B1B18"/>
    <w:rsid w:val="006B2AD2"/>
    <w:rsid w:val="006C0BD9"/>
    <w:rsid w:val="006C61F3"/>
    <w:rsid w:val="006D059E"/>
    <w:rsid w:val="006D3CBB"/>
    <w:rsid w:val="006E3A23"/>
    <w:rsid w:val="006E42EF"/>
    <w:rsid w:val="006E72DD"/>
    <w:rsid w:val="006F0FAA"/>
    <w:rsid w:val="006F1F3C"/>
    <w:rsid w:val="00716829"/>
    <w:rsid w:val="007222EF"/>
    <w:rsid w:val="00725B65"/>
    <w:rsid w:val="00730B0A"/>
    <w:rsid w:val="00732F88"/>
    <w:rsid w:val="00734621"/>
    <w:rsid w:val="00754B79"/>
    <w:rsid w:val="007639F5"/>
    <w:rsid w:val="00770AA8"/>
    <w:rsid w:val="00772499"/>
    <w:rsid w:val="00774D38"/>
    <w:rsid w:val="007924CA"/>
    <w:rsid w:val="007965DB"/>
    <w:rsid w:val="007A2258"/>
    <w:rsid w:val="007A6682"/>
    <w:rsid w:val="007A6E6F"/>
    <w:rsid w:val="007C167D"/>
    <w:rsid w:val="007D0A79"/>
    <w:rsid w:val="007D2ACF"/>
    <w:rsid w:val="007D75EE"/>
    <w:rsid w:val="007E06B9"/>
    <w:rsid w:val="007E3C9B"/>
    <w:rsid w:val="007F2122"/>
    <w:rsid w:val="007F411A"/>
    <w:rsid w:val="007F646B"/>
    <w:rsid w:val="008057A5"/>
    <w:rsid w:val="00812741"/>
    <w:rsid w:val="0081327A"/>
    <w:rsid w:val="00817D4F"/>
    <w:rsid w:val="008205F1"/>
    <w:rsid w:val="00822623"/>
    <w:rsid w:val="008228BD"/>
    <w:rsid w:val="008267F1"/>
    <w:rsid w:val="0083219E"/>
    <w:rsid w:val="0083352F"/>
    <w:rsid w:val="00834023"/>
    <w:rsid w:val="00836D68"/>
    <w:rsid w:val="00840E31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057A"/>
    <w:rsid w:val="00892268"/>
    <w:rsid w:val="00897AEE"/>
    <w:rsid w:val="008B2BB1"/>
    <w:rsid w:val="008D3CA4"/>
    <w:rsid w:val="008D7BBF"/>
    <w:rsid w:val="008F1069"/>
    <w:rsid w:val="008F14B1"/>
    <w:rsid w:val="008F14CD"/>
    <w:rsid w:val="008F6FF0"/>
    <w:rsid w:val="00902192"/>
    <w:rsid w:val="00907923"/>
    <w:rsid w:val="00907E0D"/>
    <w:rsid w:val="00915144"/>
    <w:rsid w:val="009421B8"/>
    <w:rsid w:val="00945F56"/>
    <w:rsid w:val="00950294"/>
    <w:rsid w:val="00950842"/>
    <w:rsid w:val="009600DA"/>
    <w:rsid w:val="00963C77"/>
    <w:rsid w:val="00970C5C"/>
    <w:rsid w:val="00977385"/>
    <w:rsid w:val="00986C5D"/>
    <w:rsid w:val="00991AC1"/>
    <w:rsid w:val="009973E6"/>
    <w:rsid w:val="009A371E"/>
    <w:rsid w:val="009A4D76"/>
    <w:rsid w:val="009A680E"/>
    <w:rsid w:val="009B6924"/>
    <w:rsid w:val="009B6C6B"/>
    <w:rsid w:val="009C7E1B"/>
    <w:rsid w:val="009D1712"/>
    <w:rsid w:val="009E3316"/>
    <w:rsid w:val="009E4CC9"/>
    <w:rsid w:val="009E54DA"/>
    <w:rsid w:val="009F3E08"/>
    <w:rsid w:val="00A072CE"/>
    <w:rsid w:val="00A102C4"/>
    <w:rsid w:val="00A22642"/>
    <w:rsid w:val="00A27791"/>
    <w:rsid w:val="00A3347B"/>
    <w:rsid w:val="00A35172"/>
    <w:rsid w:val="00A42B2D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84BF5"/>
    <w:rsid w:val="00A969B9"/>
    <w:rsid w:val="00AA2226"/>
    <w:rsid w:val="00AB435C"/>
    <w:rsid w:val="00AB4B1B"/>
    <w:rsid w:val="00AC21FA"/>
    <w:rsid w:val="00AC64EC"/>
    <w:rsid w:val="00AD1803"/>
    <w:rsid w:val="00AD2F37"/>
    <w:rsid w:val="00AE33C2"/>
    <w:rsid w:val="00AF0226"/>
    <w:rsid w:val="00AF7DD2"/>
    <w:rsid w:val="00B007B3"/>
    <w:rsid w:val="00B0299D"/>
    <w:rsid w:val="00B05778"/>
    <w:rsid w:val="00B07141"/>
    <w:rsid w:val="00B24302"/>
    <w:rsid w:val="00B314D7"/>
    <w:rsid w:val="00B42F23"/>
    <w:rsid w:val="00B465D7"/>
    <w:rsid w:val="00B47903"/>
    <w:rsid w:val="00B526D7"/>
    <w:rsid w:val="00B57659"/>
    <w:rsid w:val="00B6158B"/>
    <w:rsid w:val="00B630A0"/>
    <w:rsid w:val="00B64F7B"/>
    <w:rsid w:val="00B71148"/>
    <w:rsid w:val="00B90823"/>
    <w:rsid w:val="00B91CD9"/>
    <w:rsid w:val="00B9529C"/>
    <w:rsid w:val="00BB0323"/>
    <w:rsid w:val="00BC2F7D"/>
    <w:rsid w:val="00BC7044"/>
    <w:rsid w:val="00BD2DF4"/>
    <w:rsid w:val="00BD4CDD"/>
    <w:rsid w:val="00BE2F0B"/>
    <w:rsid w:val="00BF1442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F30"/>
    <w:rsid w:val="00C8724F"/>
    <w:rsid w:val="00C905A7"/>
    <w:rsid w:val="00C93159"/>
    <w:rsid w:val="00CA2A44"/>
    <w:rsid w:val="00CA7390"/>
    <w:rsid w:val="00CC0F59"/>
    <w:rsid w:val="00CC4558"/>
    <w:rsid w:val="00CD7784"/>
    <w:rsid w:val="00CE38C3"/>
    <w:rsid w:val="00CE468B"/>
    <w:rsid w:val="00CE4E3A"/>
    <w:rsid w:val="00CF05D2"/>
    <w:rsid w:val="00CF1004"/>
    <w:rsid w:val="00D0394C"/>
    <w:rsid w:val="00D04413"/>
    <w:rsid w:val="00D06230"/>
    <w:rsid w:val="00D1018C"/>
    <w:rsid w:val="00D12DEE"/>
    <w:rsid w:val="00D178E4"/>
    <w:rsid w:val="00D208EE"/>
    <w:rsid w:val="00D255EE"/>
    <w:rsid w:val="00D30638"/>
    <w:rsid w:val="00D30E7E"/>
    <w:rsid w:val="00D3432D"/>
    <w:rsid w:val="00D37FA4"/>
    <w:rsid w:val="00D40AA2"/>
    <w:rsid w:val="00D4613F"/>
    <w:rsid w:val="00D525D4"/>
    <w:rsid w:val="00D54992"/>
    <w:rsid w:val="00D60907"/>
    <w:rsid w:val="00D70E46"/>
    <w:rsid w:val="00D7406F"/>
    <w:rsid w:val="00D824E6"/>
    <w:rsid w:val="00D87822"/>
    <w:rsid w:val="00D96356"/>
    <w:rsid w:val="00DB57F2"/>
    <w:rsid w:val="00DC00E8"/>
    <w:rsid w:val="00DD2688"/>
    <w:rsid w:val="00DD525F"/>
    <w:rsid w:val="00DD7891"/>
    <w:rsid w:val="00DF0BCD"/>
    <w:rsid w:val="00DF2303"/>
    <w:rsid w:val="00DF3A6A"/>
    <w:rsid w:val="00DF5AFF"/>
    <w:rsid w:val="00E04429"/>
    <w:rsid w:val="00E1589A"/>
    <w:rsid w:val="00E240FC"/>
    <w:rsid w:val="00E2605D"/>
    <w:rsid w:val="00E27C8F"/>
    <w:rsid w:val="00E326AA"/>
    <w:rsid w:val="00E344D6"/>
    <w:rsid w:val="00E415A2"/>
    <w:rsid w:val="00E5073D"/>
    <w:rsid w:val="00E539D3"/>
    <w:rsid w:val="00E556AB"/>
    <w:rsid w:val="00E75D72"/>
    <w:rsid w:val="00E76582"/>
    <w:rsid w:val="00E77799"/>
    <w:rsid w:val="00E77962"/>
    <w:rsid w:val="00E85429"/>
    <w:rsid w:val="00E9032B"/>
    <w:rsid w:val="00EA0200"/>
    <w:rsid w:val="00EA1829"/>
    <w:rsid w:val="00EB04F4"/>
    <w:rsid w:val="00EB58D2"/>
    <w:rsid w:val="00EC010D"/>
    <w:rsid w:val="00EC2DBB"/>
    <w:rsid w:val="00EC5F3B"/>
    <w:rsid w:val="00ED1CAC"/>
    <w:rsid w:val="00ED32FC"/>
    <w:rsid w:val="00EE106F"/>
    <w:rsid w:val="00EE4D46"/>
    <w:rsid w:val="00EF082C"/>
    <w:rsid w:val="00F01FDB"/>
    <w:rsid w:val="00F02353"/>
    <w:rsid w:val="00F11B9E"/>
    <w:rsid w:val="00F12CDF"/>
    <w:rsid w:val="00F13072"/>
    <w:rsid w:val="00F16EC4"/>
    <w:rsid w:val="00F221AD"/>
    <w:rsid w:val="00F30768"/>
    <w:rsid w:val="00F41C82"/>
    <w:rsid w:val="00F60CB9"/>
    <w:rsid w:val="00F6157D"/>
    <w:rsid w:val="00F6333A"/>
    <w:rsid w:val="00F638AA"/>
    <w:rsid w:val="00F6732C"/>
    <w:rsid w:val="00F67D4A"/>
    <w:rsid w:val="00F81B95"/>
    <w:rsid w:val="00F8615E"/>
    <w:rsid w:val="00F90985"/>
    <w:rsid w:val="00F91377"/>
    <w:rsid w:val="00FA7F80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121</c:v>
                </c:pt>
                <c:pt idx="1">
                  <c:v>6</c:v>
                </c:pt>
                <c:pt idx="2">
                  <c:v>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21-4986-AABB-80F053A5BB7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21-4986-AABB-80F053A5BB7E}"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621-4986-AABB-80F053A5BB7E}"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21-4986-AABB-80F053A5BB7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81</c:v>
                </c:pt>
                <c:pt idx="1">
                  <c:v>0</c:v>
                </c:pt>
                <c:pt idx="2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621-4986-AABB-80F053A5BB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6208448"/>
        <c:axId val="306208056"/>
        <c:axId val="0"/>
      </c:bar3DChart>
      <c:catAx>
        <c:axId val="306208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8056"/>
        <c:crosses val="autoZero"/>
        <c:auto val="1"/>
        <c:lblAlgn val="ctr"/>
        <c:lblOffset val="100"/>
        <c:noMultiLvlLbl val="0"/>
      </c:catAx>
      <c:valAx>
        <c:axId val="306208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56B-4D5E-84B8-5BED68E8BC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56B-4D5E-84B8-5BED68E8BC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56B-4D5E-84B8-5BED68E8BC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56B-4D5E-84B8-5BED68E8BC5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856B-4D5E-84B8-5BED68E8BC5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856B-4D5E-84B8-5BED68E8BC5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856B-4D5E-84B8-5BED68E8BC59}"/>
              </c:ext>
            </c:extLst>
          </c:dPt>
          <c:dLbls>
            <c:dLbl>
              <c:idx val="0"/>
              <c:layout>
                <c:manualLayout>
                  <c:x val="3.9506821977831286E-2"/>
                  <c:y val="0.1382165192313922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6B-4D5E-84B8-5BED68E8BC59}"/>
                </c:ext>
              </c:extLst>
            </c:dLbl>
            <c:dLbl>
              <c:idx val="1"/>
              <c:layout>
                <c:manualLayout>
                  <c:x val="-0.10902461985640227"/>
                  <c:y val="0.1537526327727552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6B-4D5E-84B8-5BED68E8BC59}"/>
                </c:ext>
              </c:extLst>
            </c:dLbl>
            <c:dLbl>
              <c:idx val="2"/>
              <c:layout>
                <c:manualLayout>
                  <c:x val="-0.10981939654237435"/>
                  <c:y val="0.1513265934350798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56B-4D5E-84B8-5BED68E8BC59}"/>
                </c:ext>
              </c:extLst>
            </c:dLbl>
            <c:dLbl>
              <c:idx val="3"/>
              <c:layout>
                <c:manualLayout>
                  <c:x val="-0.20003800351402357"/>
                  <c:y val="-5.070930948446255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6B-4D5E-84B8-5BED68E8BC59}"/>
                </c:ext>
              </c:extLst>
            </c:dLbl>
            <c:dLbl>
              <c:idx val="4"/>
              <c:layout>
                <c:manualLayout>
                  <c:x val="-0.13217292466540856"/>
                  <c:y val="-0.1308551245909076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856B-4D5E-84B8-5BED68E8BC59}"/>
                </c:ext>
              </c:extLst>
            </c:dLbl>
            <c:dLbl>
              <c:idx val="5"/>
              <c:layout>
                <c:manualLayout>
                  <c:x val="3.8427452766751226E-2"/>
                  <c:y val="-0.1905038722011600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6B-4D5E-84B8-5BED68E8BC59}"/>
                </c:ext>
              </c:extLst>
            </c:dLbl>
            <c:dLbl>
              <c:idx val="6"/>
              <c:layout>
                <c:manualLayout>
                  <c:x val="0.20517108088761624"/>
                  <c:y val="-2.052461034963225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856B-4D5E-84B8-5BED68E8BC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43</c:v>
                </c:pt>
                <c:pt idx="1">
                  <c:v>29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856B-4D5E-84B8-5BED68E8BC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8</c:v>
                </c:pt>
                <c:pt idx="2">
                  <c:v>25</c:v>
                </c:pt>
                <c:pt idx="3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0A-44E6-9345-EEDD0BCC1B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0756048"/>
        <c:axId val="180758008"/>
      </c:barChart>
      <c:catAx>
        <c:axId val="180756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758008"/>
        <c:crosses val="autoZero"/>
        <c:auto val="1"/>
        <c:lblAlgn val="ctr"/>
        <c:lblOffset val="100"/>
        <c:noMultiLvlLbl val="0"/>
      </c:catAx>
      <c:valAx>
        <c:axId val="1807580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756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EB0-40EC-ACCA-4C0B96B80A06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EB0-40EC-ACCA-4C0B96B80A06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EB0-40EC-ACCA-4C0B96B80A06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EB0-40EC-ACCA-4C0B96B80A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EB0-40EC-ACCA-4C0B96B80A0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5954960411653323"/>
          <c:y val="3.15955766192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BCF-41A8-8518-5C26DC8247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BCF-41A8-8518-5C26DC8247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BCF-41A8-8518-5C26DC8247E5}"/>
              </c:ext>
            </c:extLst>
          </c:dPt>
          <c:dLbls>
            <c:dLbl>
              <c:idx val="0"/>
              <c:layout>
                <c:manualLayout>
                  <c:x val="-8.890926056280387E-3"/>
                  <c:y val="5.17769402047492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CF-41A8-8518-5C26DC8247E5}"/>
                </c:ext>
              </c:extLst>
            </c:dLbl>
            <c:dLbl>
              <c:idx val="1"/>
              <c:layout>
                <c:manualLayout>
                  <c:x val="-0.10241306115321863"/>
                  <c:y val="-4.42074361557885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CF-41A8-8518-5C26DC8247E5}"/>
                </c:ext>
              </c:extLst>
            </c:dLbl>
            <c:dLbl>
              <c:idx val="2"/>
              <c:layout>
                <c:manualLayout>
                  <c:x val="-0.17642739044313849"/>
                  <c:y val="-4.50533019865407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BCF-41A8-8518-5C26DC8247E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49</c:v>
                </c:pt>
                <c:pt idx="1">
                  <c:v>29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BCF-41A8-8518-5C26DC8247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19743697602"/>
          <c:y val="1.66666666666666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6F0-44BD-B784-E2F7C102625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6F0-44BD-B784-E2F7C102625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A6F0-44BD-B784-E2F7C102625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A6F0-44BD-B784-E2F7C102625B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A6F0-44BD-B784-E2F7C102625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A6F0-44BD-B784-E2F7C102625B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A6F0-44BD-B784-E2F7C102625B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A6F0-44BD-B784-E2F7C102625B}"/>
              </c:ext>
            </c:extLst>
          </c:dPt>
          <c:dLbls>
            <c:dLbl>
              <c:idx val="0"/>
              <c:layout>
                <c:manualLayout>
                  <c:x val="-0.20403073547917225"/>
                  <c:y val="-3.2160979877515566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F0-44BD-B784-E2F7C102625B}"/>
                </c:ext>
              </c:extLst>
            </c:dLbl>
            <c:dLbl>
              <c:idx val="1"/>
              <c:layout>
                <c:manualLayout>
                  <c:x val="0.12741357552426918"/>
                  <c:y val="8.9995625546806911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F0-44BD-B784-E2F7C102625B}"/>
                </c:ext>
              </c:extLst>
            </c:dLbl>
            <c:dLbl>
              <c:idx val="2"/>
              <c:layout>
                <c:manualLayout>
                  <c:x val="8.3915356348767151E-2"/>
                  <c:y val="4.2358705161854769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848966709210329"/>
                      <c:h val="0.138722222222222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A6F0-44BD-B784-E2F7C102625B}"/>
                </c:ext>
              </c:extLst>
            </c:dLbl>
            <c:dLbl>
              <c:idx val="3"/>
              <c:layout>
                <c:manualLayout>
                  <c:x val="4.3648003960776033E-2"/>
                  <c:y val="2.354897267797467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6F0-44BD-B784-E2F7C102625B}"/>
                </c:ext>
              </c:extLst>
            </c:dLbl>
            <c:dLbl>
              <c:idx val="4"/>
              <c:layout>
                <c:manualLayout>
                  <c:x val="3.5080314243098015E-2"/>
                  <c:y val="-3.979788870003584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6F0-44BD-B784-E2F7C102625B}"/>
                </c:ext>
              </c:extLst>
            </c:dLbl>
            <c:dLbl>
              <c:idx val="5"/>
              <c:layout>
                <c:manualLayout>
                  <c:x val="3.3386580180154321E-2"/>
                  <c:y val="-7.5576676263484684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6F0-44BD-B784-E2F7C102625B}"/>
                </c:ext>
              </c:extLst>
            </c:dLbl>
            <c:dLbl>
              <c:idx val="6"/>
              <c:layout>
                <c:manualLayout>
                  <c:x val="0.12714181031505922"/>
                  <c:y val="-2.9604449223582735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13760109351862"/>
                      <c:h val="0.138722222222222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A6F0-44BD-B784-E2F7C102625B}"/>
                </c:ext>
              </c:extLst>
            </c:dLbl>
            <c:dLbl>
              <c:idx val="7"/>
              <c:layout>
                <c:manualLayout>
                  <c:x val="-1.3836705882775019E-2"/>
                  <c:y val="-4.300946963127411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6F0-44BD-B784-E2F7C10262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Качканар</c:v>
                </c:pt>
                <c:pt idx="1">
                  <c:v>Красноуфимск</c:v>
                </c:pt>
                <c:pt idx="2">
                  <c:v>Новолялинский р.</c:v>
                </c:pt>
                <c:pt idx="3">
                  <c:v>Первоуральск</c:v>
                </c:pt>
                <c:pt idx="4">
                  <c:v>Кировград</c:v>
                </c:pt>
                <c:pt idx="5">
                  <c:v>Ирбит</c:v>
                </c:pt>
                <c:pt idx="6">
                  <c:v>Нижний Тагил</c:v>
                </c:pt>
                <c:pt idx="7">
                  <c:v>Екатеринбург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3</c:v>
                </c:pt>
                <c:pt idx="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6F0-44BD-B784-E2F7C102625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3C1-4668-B8BB-B89429509991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3C1-4668-B8BB-B89429509991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C1-4668-B8BB-B894295099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Полевской</c:v>
                </c:pt>
                <c:pt idx="4">
                  <c:v>Красноуфимск</c:v>
                </c:pt>
                <c:pt idx="5">
                  <c:v>Богданович</c:v>
                </c:pt>
                <c:pt idx="6">
                  <c:v>Ирбит</c:v>
                </c:pt>
                <c:pt idx="7">
                  <c:v>Каменск-Уральский</c:v>
                </c:pt>
                <c:pt idx="8">
                  <c:v>Нижние Серги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3C1-4668-B8BB-B894295099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Байкалово</c:v>
                </c:pt>
                <c:pt idx="1">
                  <c:v>Верхняя Салда</c:v>
                </c:pt>
                <c:pt idx="2">
                  <c:v>Тавда</c:v>
                </c:pt>
                <c:pt idx="3">
                  <c:v>Полевской</c:v>
                </c:pt>
                <c:pt idx="4">
                  <c:v>Красноуфимск</c:v>
                </c:pt>
                <c:pt idx="5">
                  <c:v>Богданович</c:v>
                </c:pt>
                <c:pt idx="6">
                  <c:v>Ирбит</c:v>
                </c:pt>
                <c:pt idx="7">
                  <c:v>Каменск-Уральский</c:v>
                </c:pt>
                <c:pt idx="8">
                  <c:v>Нижние Серги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3C1-4668-B8BB-B894295099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06203744"/>
        <c:axId val="306207272"/>
      </c:barChart>
      <c:valAx>
        <c:axId val="306207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3744"/>
        <c:crosses val="autoZero"/>
        <c:crossBetween val="between"/>
      </c:valAx>
      <c:catAx>
        <c:axId val="3062037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72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8BB-4472-8905-D30AB7D4AEE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8BB-4472-8905-D30AB7D4AEE4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8BB-4472-8905-D30AB7D4AEE4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BB-4472-8905-D30AB7D4AEE4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BB-4472-8905-D30AB7D4AEE4}"/>
                </c:ext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8BB-4472-8905-D30AB7D4AE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</c:v>
                </c:pt>
                <c:pt idx="1">
                  <c:v>26</c:v>
                </c:pt>
                <c:pt idx="2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8BB-4472-8905-D30AB7D4AEE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189-49E1-BAAC-78A8FF9300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189-49E1-BAAC-78A8FF93001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89-49E1-BAAC-78A8FF93001C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89-49E1-BAAC-78A8FF93001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</c:v>
                </c:pt>
                <c:pt idx="1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189-49E1-BAAC-78A8FF93001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</c:v>
                </c:pt>
                <c:pt idx="1">
                  <c:v>38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7B-45B9-BF96-476E6803D7E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38</c:v>
                </c:pt>
                <c:pt idx="1">
                  <c:v>45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7B-45B9-BF96-476E6803D7E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06204920"/>
        <c:axId val="306204136"/>
      </c:barChart>
      <c:catAx>
        <c:axId val="306204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4136"/>
        <c:crosses val="autoZero"/>
        <c:auto val="1"/>
        <c:lblAlgn val="ctr"/>
        <c:lblOffset val="100"/>
        <c:noMultiLvlLbl val="0"/>
      </c:catAx>
      <c:valAx>
        <c:axId val="306204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4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10</c:v>
                </c:pt>
                <c:pt idx="2">
                  <c:v>10</c:v>
                </c:pt>
                <c:pt idx="3">
                  <c:v>14</c:v>
                </c:pt>
                <c:pt idx="4">
                  <c:v>18</c:v>
                </c:pt>
                <c:pt idx="5">
                  <c:v>20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0A-48A1-9FE9-1CE5A918F6A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12</c:v>
                </c:pt>
                <c:pt idx="2">
                  <c:v>10</c:v>
                </c:pt>
                <c:pt idx="3">
                  <c:v>20</c:v>
                </c:pt>
                <c:pt idx="4">
                  <c:v>22</c:v>
                </c:pt>
                <c:pt idx="5">
                  <c:v>21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0A-48A1-9FE9-1CE5A918F6A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06207664"/>
        <c:axId val="306209232"/>
      </c:barChart>
      <c:catAx>
        <c:axId val="306207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9232"/>
        <c:crosses val="autoZero"/>
        <c:auto val="1"/>
        <c:lblAlgn val="ctr"/>
        <c:lblOffset val="100"/>
        <c:noMultiLvlLbl val="0"/>
      </c:catAx>
      <c:valAx>
        <c:axId val="306209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7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</c:v>
                </c:pt>
                <c:pt idx="1">
                  <c:v>13</c:v>
                </c:pt>
                <c:pt idx="2">
                  <c:v>9</c:v>
                </c:pt>
                <c:pt idx="3">
                  <c:v>18</c:v>
                </c:pt>
                <c:pt idx="4">
                  <c:v>9</c:v>
                </c:pt>
                <c:pt idx="5">
                  <c:v>9</c:v>
                </c:pt>
                <c:pt idx="6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75-4078-8A18-5D52A2E76D3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14</c:v>
                </c:pt>
                <c:pt idx="1">
                  <c:v>13</c:v>
                </c:pt>
                <c:pt idx="2">
                  <c:v>10</c:v>
                </c:pt>
                <c:pt idx="3">
                  <c:v>22</c:v>
                </c:pt>
                <c:pt idx="4">
                  <c:v>10</c:v>
                </c:pt>
                <c:pt idx="5">
                  <c:v>9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75-4078-8A18-5D52A2E76D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06202176"/>
        <c:axId val="180756440"/>
      </c:barChart>
      <c:catAx>
        <c:axId val="30620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756440"/>
        <c:crosses val="autoZero"/>
        <c:auto val="1"/>
        <c:lblAlgn val="ctr"/>
        <c:lblOffset val="100"/>
        <c:noMultiLvlLbl val="0"/>
      </c:catAx>
      <c:valAx>
        <c:axId val="180756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620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4DC-46F5-A938-F8B2AFF14244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4DC-46F5-A938-F8B2AFF14244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DC-46F5-A938-F8B2AFF14244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DC-46F5-A938-F8B2AFF142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4DC-46F5-A938-F8B2AFF1424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7F1-44FF-B6B4-4D139A7F824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7F1-44FF-B6B4-4D139A7F824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7F1-44FF-B6B4-4D139A7F824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7F1-44FF-B6B4-4D139A7F824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7F1-44FF-B6B4-4D139A7F8246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F1-44FF-B6B4-4D139A7F8246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F1-44FF-B6B4-4D139A7F8246}"/>
                </c:ext>
              </c:extLst>
            </c:dLbl>
            <c:dLbl>
              <c:idx val="2"/>
              <c:layout>
                <c:manualLayout>
                  <c:x val="-1.1547457091423782E-2"/>
                  <c:y val="7.483388900711735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7F1-44FF-B6B4-4D139A7F8246}"/>
                </c:ext>
              </c:extLst>
            </c:dLbl>
            <c:dLbl>
              <c:idx val="3"/>
              <c:layout>
                <c:manualLayout>
                  <c:x val="2.1902913438425407E-2"/>
                  <c:y val="-1.961835851599631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F1-44FF-B6B4-4D139A7F8246}"/>
                </c:ext>
              </c:extLst>
            </c:dLbl>
            <c:dLbl>
              <c:idx val="4"/>
              <c:layout>
                <c:manualLayout>
                  <c:x val="2.7254080150975891E-2"/>
                  <c:y val="-1.055922063796079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7F1-44FF-B6B4-4D139A7F82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28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7F1-44FF-B6B4-4D139A7F824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4C6B1-12C4-467F-814F-C76DB4409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Олег Кузьмин</cp:lastModifiedBy>
  <cp:revision>2</cp:revision>
  <cp:lastPrinted>2020-05-08T09:50:00Z</cp:lastPrinted>
  <dcterms:created xsi:type="dcterms:W3CDTF">2020-06-17T03:44:00Z</dcterms:created>
  <dcterms:modified xsi:type="dcterms:W3CDTF">2020-06-17T03:44:00Z</dcterms:modified>
</cp:coreProperties>
</file>